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92" w:rsidRDefault="00880292" w:rsidP="00C300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A4572EB" wp14:editId="1EE1B966">
            <wp:extent cx="371475" cy="41910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F8" w:rsidRPr="007C775C" w:rsidRDefault="00C300F8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МУНИЦИПАЛЬНОЕ  ОБРАЗОВАНИЕ</w:t>
      </w:r>
    </w:p>
    <w:p w:rsidR="007C775C" w:rsidRPr="007C775C" w:rsidRDefault="007C775C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 xml:space="preserve">«ПРИМОРСКОЕ  ГОРОДСКОЕ </w:t>
      </w:r>
      <w:r w:rsidR="00C300F8" w:rsidRPr="007C775C">
        <w:rPr>
          <w:b/>
          <w:sz w:val="28"/>
          <w:szCs w:val="28"/>
        </w:rPr>
        <w:t xml:space="preserve"> ПОСЕЛЕНИЕ» </w:t>
      </w:r>
    </w:p>
    <w:p w:rsidR="00C300F8" w:rsidRPr="007C775C" w:rsidRDefault="00C300F8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ВЫБОРГСКОГО РАЙОНА ЛЕНИНГРАДСКОЙ ОБЛАСТИ</w:t>
      </w:r>
    </w:p>
    <w:p w:rsidR="00C300F8" w:rsidRDefault="00C300F8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СОВЕТ  ДЕПУТАТОВ</w:t>
      </w:r>
    </w:p>
    <w:p w:rsidR="007C775C" w:rsidRPr="007C775C" w:rsidRDefault="007C775C" w:rsidP="00C30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C300F8" w:rsidRDefault="00C300F8" w:rsidP="00C300F8">
      <w:pPr>
        <w:jc w:val="center"/>
        <w:rPr>
          <w:sz w:val="28"/>
          <w:szCs w:val="28"/>
        </w:rPr>
      </w:pPr>
    </w:p>
    <w:p w:rsidR="00C300F8" w:rsidRDefault="00C300F8" w:rsidP="00C300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00F8" w:rsidRDefault="00196A25" w:rsidP="00C300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300F8" w:rsidRDefault="007C775C" w:rsidP="00C300F8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96A25">
        <w:rPr>
          <w:sz w:val="28"/>
          <w:szCs w:val="28"/>
        </w:rPr>
        <w:t xml:space="preserve"> «21» августа </w:t>
      </w:r>
      <w:r>
        <w:rPr>
          <w:sz w:val="28"/>
          <w:szCs w:val="28"/>
        </w:rPr>
        <w:t>2015</w:t>
      </w:r>
      <w:r w:rsidR="00C300F8">
        <w:rPr>
          <w:sz w:val="28"/>
          <w:szCs w:val="28"/>
        </w:rPr>
        <w:t>г.</w:t>
      </w:r>
      <w:r w:rsidR="00196A25">
        <w:rPr>
          <w:sz w:val="28"/>
          <w:szCs w:val="28"/>
        </w:rPr>
        <w:t xml:space="preserve">                                                             </w:t>
      </w:r>
      <w:r w:rsidR="00C300F8">
        <w:rPr>
          <w:sz w:val="28"/>
          <w:szCs w:val="28"/>
        </w:rPr>
        <w:t xml:space="preserve">  №</w:t>
      </w:r>
      <w:r w:rsidR="00196A25">
        <w:rPr>
          <w:sz w:val="28"/>
          <w:szCs w:val="28"/>
        </w:rPr>
        <w:t>49</w:t>
      </w:r>
    </w:p>
    <w:p w:rsidR="00C300F8" w:rsidRDefault="00C300F8" w:rsidP="00C300F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C775C" w:rsidTr="007C77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C775C" w:rsidRDefault="00641129" w:rsidP="00BF33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0B1AA2">
              <w:rPr>
                <w:sz w:val="28"/>
                <w:szCs w:val="28"/>
              </w:rPr>
              <w:t xml:space="preserve">и дополнений </w:t>
            </w:r>
            <w:r>
              <w:rPr>
                <w:sz w:val="28"/>
                <w:szCs w:val="28"/>
              </w:rPr>
              <w:t>в решение совета депутатов</w:t>
            </w:r>
            <w:r w:rsidR="00164062">
              <w:rPr>
                <w:sz w:val="28"/>
                <w:szCs w:val="28"/>
              </w:rPr>
              <w:t xml:space="preserve"> от 18 мая 2015 года № 43</w:t>
            </w:r>
            <w:r>
              <w:rPr>
                <w:sz w:val="28"/>
                <w:szCs w:val="28"/>
              </w:rPr>
              <w:t xml:space="preserve"> «</w:t>
            </w:r>
            <w:r w:rsidR="00BF338F">
              <w:rPr>
                <w:sz w:val="28"/>
                <w:szCs w:val="28"/>
              </w:rPr>
              <w:t xml:space="preserve">Об установлении земельного налога на территории </w:t>
            </w:r>
            <w:r w:rsidR="007C775C" w:rsidRPr="007C775C">
              <w:rPr>
                <w:sz w:val="28"/>
                <w:szCs w:val="28"/>
              </w:rPr>
              <w:t>муниципального образования</w:t>
            </w:r>
            <w:r w:rsidR="00BF338F">
              <w:rPr>
                <w:sz w:val="28"/>
                <w:szCs w:val="28"/>
              </w:rPr>
              <w:t xml:space="preserve"> </w:t>
            </w:r>
            <w:r w:rsidR="007C775C" w:rsidRPr="007C775C">
              <w:rPr>
                <w:sz w:val="28"/>
                <w:szCs w:val="28"/>
              </w:rPr>
              <w:t>«Приморское городское поселение»</w:t>
            </w:r>
            <w:r w:rsidR="00BF338F">
              <w:rPr>
                <w:sz w:val="28"/>
                <w:szCs w:val="28"/>
              </w:rPr>
              <w:t xml:space="preserve"> </w:t>
            </w:r>
            <w:r w:rsidR="007C775C" w:rsidRPr="007C775C">
              <w:rPr>
                <w:sz w:val="28"/>
                <w:szCs w:val="28"/>
              </w:rPr>
              <w:t>Выборгског</w:t>
            </w:r>
            <w:r w:rsidR="007C775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района  Ленинградской области»</w:t>
            </w:r>
          </w:p>
        </w:tc>
      </w:tr>
    </w:tbl>
    <w:p w:rsidR="00C300F8" w:rsidRDefault="00C300F8" w:rsidP="00C300F8">
      <w:pPr>
        <w:jc w:val="both"/>
        <w:rPr>
          <w:sz w:val="28"/>
          <w:szCs w:val="28"/>
        </w:rPr>
      </w:pPr>
    </w:p>
    <w:p w:rsidR="00C300F8" w:rsidRDefault="00C300F8" w:rsidP="00C300F8">
      <w:pPr>
        <w:jc w:val="both"/>
        <w:rPr>
          <w:sz w:val="28"/>
          <w:szCs w:val="28"/>
        </w:rPr>
      </w:pPr>
    </w:p>
    <w:p w:rsidR="00C300F8" w:rsidRDefault="00BF338F" w:rsidP="00C300F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387,391 и 397 Налогового кодекса Российской Федерации</w:t>
      </w:r>
      <w:r w:rsidR="00C300F8">
        <w:rPr>
          <w:sz w:val="28"/>
          <w:szCs w:val="28"/>
        </w:rPr>
        <w:t xml:space="preserve">, </w:t>
      </w:r>
      <w:r w:rsidR="007C775C">
        <w:rPr>
          <w:sz w:val="28"/>
          <w:szCs w:val="28"/>
        </w:rPr>
        <w:t>совет депутатов</w:t>
      </w:r>
    </w:p>
    <w:p w:rsidR="00C300F8" w:rsidRDefault="00C300F8" w:rsidP="00C300F8">
      <w:pPr>
        <w:jc w:val="both"/>
        <w:rPr>
          <w:sz w:val="28"/>
          <w:szCs w:val="28"/>
        </w:rPr>
      </w:pPr>
    </w:p>
    <w:p w:rsidR="00C300F8" w:rsidRDefault="00C300F8" w:rsidP="00C300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300F8" w:rsidRDefault="00C300F8" w:rsidP="00C300F8">
      <w:pPr>
        <w:jc w:val="center"/>
        <w:rPr>
          <w:sz w:val="28"/>
          <w:szCs w:val="28"/>
        </w:rPr>
      </w:pPr>
    </w:p>
    <w:p w:rsidR="000B1AA2" w:rsidRDefault="00641129" w:rsidP="0064112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641129">
        <w:rPr>
          <w:sz w:val="28"/>
          <w:szCs w:val="28"/>
        </w:rPr>
        <w:t xml:space="preserve"> в решение совета депутатов от 18 мая 2015 года</w:t>
      </w:r>
      <w:r w:rsidR="000B1AA2">
        <w:rPr>
          <w:sz w:val="28"/>
          <w:szCs w:val="28"/>
        </w:rPr>
        <w:t xml:space="preserve"> </w:t>
      </w:r>
      <w:r w:rsidRPr="00641129">
        <w:rPr>
          <w:sz w:val="28"/>
          <w:szCs w:val="28"/>
        </w:rPr>
        <w:t xml:space="preserve"> № 43 «Об установлении земельного налога на территории муниципального образования «Приморское городское поселение» Выборгского района  Ленинградской области</w:t>
      </w:r>
      <w:r>
        <w:rPr>
          <w:sz w:val="28"/>
          <w:szCs w:val="28"/>
        </w:rPr>
        <w:t xml:space="preserve">», </w:t>
      </w:r>
      <w:r w:rsidR="000B1AA2">
        <w:rPr>
          <w:sz w:val="28"/>
          <w:szCs w:val="28"/>
        </w:rPr>
        <w:t>следующие изменения и дополнения,</w:t>
      </w:r>
    </w:p>
    <w:p w:rsidR="00A45207" w:rsidRDefault="000B1AA2" w:rsidP="000B1A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41129">
        <w:rPr>
          <w:sz w:val="28"/>
          <w:szCs w:val="28"/>
        </w:rPr>
        <w:t>изложив пункт 6 в следующей редакции:</w:t>
      </w:r>
    </w:p>
    <w:p w:rsidR="00641129" w:rsidRDefault="008F484B" w:rsidP="006411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«Признать утратившими силу с 01 января 2016 года:</w:t>
      </w:r>
    </w:p>
    <w:p w:rsidR="008F484B" w:rsidRDefault="00AA09D3" w:rsidP="008F484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от 26 октября 2005 года № 12 «Об установлении земельного налога на территории муниципального образования «Приморское городское поселение» Выборгского района Ленинградской области;</w:t>
      </w:r>
    </w:p>
    <w:p w:rsidR="00AA09D3" w:rsidRDefault="00AA09D3" w:rsidP="008F484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от 27 апреля 2006 года № 47 «Об освобождении от уплаты земельного налога Приморского ветеринарного участка;</w:t>
      </w:r>
    </w:p>
    <w:p w:rsidR="00AA09D3" w:rsidRDefault="00AA09D3" w:rsidP="008F484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от 24 ноября 2006 года № 68 «О внесении изменений и дополнений в решение от 26 октября 2005 года № 12 «Об установлении земельного налога на территории муниципального образования «Приморское городское поселение» Выборгского района Ленинградской области;</w:t>
      </w:r>
    </w:p>
    <w:p w:rsidR="00AA09D3" w:rsidRDefault="00AA09D3" w:rsidP="00AA09D3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совета депутатов от 06 декабря 2007 года № 117 «О внесении дополнения в пункт 2.1. решения от 24 ноября 2006 года № 68 «О внесении изменений и дополнений в решение от 26 октября 2005 года № 12 «Об установлении земельного налога на территории муниципального образования «Приморское городское поселение» Выборгского района Ленинградской области;</w:t>
      </w:r>
    </w:p>
    <w:p w:rsidR="00AA09D3" w:rsidRDefault="00AA09D3" w:rsidP="00AA09D3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от 03 ноября 2010 года № 58 «О внесении изменений и дополнений в решении совета депутатов от 26 октября 2005 года № 12 «Об установлении земельного налога на территории муниципального образования «Приморское городское поселение» Выборгского района Ленинградской области;</w:t>
      </w:r>
    </w:p>
    <w:p w:rsidR="00AA09D3" w:rsidRDefault="00AA09D3" w:rsidP="008F484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от 17 декабря 2010 года № 68 «О внесении изменения в решение «Об установлении земельного налога на территории муниципального образования «Приморское городск</w:t>
      </w:r>
      <w:r w:rsidR="00B25C56">
        <w:rPr>
          <w:sz w:val="28"/>
          <w:szCs w:val="28"/>
        </w:rPr>
        <w:t>ое поселение»</w:t>
      </w:r>
      <w:r w:rsidR="0021191C">
        <w:rPr>
          <w:sz w:val="28"/>
          <w:szCs w:val="28"/>
        </w:rPr>
        <w:t>;</w:t>
      </w:r>
    </w:p>
    <w:p w:rsidR="0021191C" w:rsidRDefault="0021191C" w:rsidP="0021191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от 31 мая 2011года № 92 «О внесении изменения в решение «Об установлении земельного налога на территории муниципального образования «Приморское городское поселение» Выборгского района Ленинградской области;</w:t>
      </w:r>
    </w:p>
    <w:p w:rsidR="0021191C" w:rsidRDefault="0021191C" w:rsidP="008F484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от 17 октября 2013 года № 194 «О внесении дополнения в решение совета депутатов «Об установлении земельного налога на территории муниципального образования «Приморское городское поселение» Выборгского района Ленинградской области;</w:t>
      </w:r>
    </w:p>
    <w:p w:rsidR="000B1AA2" w:rsidRPr="000B1AA2" w:rsidRDefault="000B1AA2" w:rsidP="000B1AA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0B1AA2">
        <w:rPr>
          <w:sz w:val="28"/>
          <w:szCs w:val="28"/>
        </w:rPr>
        <w:t>Решение совета депутатов от 05 декабря 2013 года № 207 «Об отмене решения совета депутатов МО «Приморское городское поселение» от</w:t>
      </w:r>
      <w:r w:rsidR="00B25C56">
        <w:rPr>
          <w:sz w:val="28"/>
          <w:szCs w:val="28"/>
        </w:rPr>
        <w:t xml:space="preserve"> </w:t>
      </w:r>
      <w:r w:rsidRPr="000B1AA2">
        <w:rPr>
          <w:sz w:val="28"/>
          <w:szCs w:val="28"/>
        </w:rPr>
        <w:t xml:space="preserve">28 апреля 2008 года № 139 «Об установлении льгот по земельному налогу», № 169 от 26 ноября 2008 года «О внесении дополнений в решение совета депутатов от 28 ноября 2008года № 139 «Об установлении льгот по земельному налогу»  </w:t>
      </w:r>
      <w:proofErr w:type="gramEnd"/>
    </w:p>
    <w:p w:rsidR="0021191C" w:rsidRPr="00A45207" w:rsidRDefault="0021191C" w:rsidP="008F484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совета депутатов от 10 февраля 2014 года № 215 «О внесении изменений в решение совета депутатов от 05 декабря 2013 года № 207 «Об отмене решения совета депутатов муниципального образования «Приморское городское поселение» от 28 апреля 2008 года № 139 «Об установлении льгот по земельному налогу»,  № 169 от 26 ноября 2008 года «О внесении дополнений в решение совета депутатов от 28 ноября</w:t>
      </w:r>
      <w:proofErr w:type="gramEnd"/>
      <w:r>
        <w:rPr>
          <w:sz w:val="28"/>
          <w:szCs w:val="28"/>
        </w:rPr>
        <w:t xml:space="preserve"> 2008 года № 139 «Об установлении льгот по земельному налогу».</w:t>
      </w:r>
    </w:p>
    <w:p w:rsidR="00C300F8" w:rsidRDefault="00C300F8" w:rsidP="00C300F8">
      <w:pPr>
        <w:ind w:left="360"/>
        <w:jc w:val="both"/>
        <w:rPr>
          <w:sz w:val="28"/>
          <w:szCs w:val="28"/>
        </w:rPr>
      </w:pPr>
    </w:p>
    <w:p w:rsidR="00E47026" w:rsidRDefault="00E47026" w:rsidP="00C300F8">
      <w:pPr>
        <w:ind w:left="360"/>
        <w:jc w:val="both"/>
        <w:rPr>
          <w:sz w:val="28"/>
          <w:szCs w:val="28"/>
        </w:rPr>
      </w:pPr>
    </w:p>
    <w:p w:rsidR="00C300F8" w:rsidRDefault="00C300F8" w:rsidP="00C300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00F8" w:rsidRDefault="007C775C" w:rsidP="00C300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«Приморское городское</w:t>
      </w:r>
      <w:r w:rsidR="00E47026">
        <w:rPr>
          <w:sz w:val="28"/>
          <w:szCs w:val="28"/>
        </w:rPr>
        <w:t xml:space="preserve"> поселение»    </w:t>
      </w:r>
      <w:r w:rsidR="00C300F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С.В. Рыжова</w:t>
      </w:r>
    </w:p>
    <w:p w:rsidR="007C775C" w:rsidRDefault="007C775C" w:rsidP="00C300F8">
      <w:pPr>
        <w:ind w:left="360"/>
        <w:jc w:val="both"/>
        <w:rPr>
          <w:sz w:val="28"/>
          <w:szCs w:val="28"/>
        </w:rPr>
      </w:pPr>
    </w:p>
    <w:p w:rsidR="00E47026" w:rsidRDefault="00E47026" w:rsidP="00C300F8">
      <w:pPr>
        <w:ind w:left="360"/>
        <w:jc w:val="both"/>
        <w:rPr>
          <w:sz w:val="28"/>
          <w:szCs w:val="28"/>
        </w:rPr>
      </w:pPr>
    </w:p>
    <w:p w:rsidR="00E47026" w:rsidRDefault="00E47026" w:rsidP="00C300F8">
      <w:pPr>
        <w:ind w:left="360"/>
        <w:jc w:val="both"/>
        <w:rPr>
          <w:sz w:val="28"/>
          <w:szCs w:val="28"/>
        </w:rPr>
      </w:pPr>
    </w:p>
    <w:p w:rsidR="00E47026" w:rsidRDefault="00E47026" w:rsidP="00C300F8">
      <w:pPr>
        <w:ind w:left="360"/>
        <w:jc w:val="both"/>
        <w:rPr>
          <w:sz w:val="28"/>
          <w:szCs w:val="28"/>
        </w:rPr>
      </w:pPr>
    </w:p>
    <w:p w:rsidR="007C775C" w:rsidRPr="00196A25" w:rsidRDefault="00A45207" w:rsidP="00C300F8">
      <w:pPr>
        <w:ind w:left="360"/>
        <w:jc w:val="both"/>
        <w:rPr>
          <w:sz w:val="20"/>
          <w:szCs w:val="20"/>
        </w:rPr>
      </w:pPr>
      <w:r w:rsidRPr="00A45207">
        <w:rPr>
          <w:sz w:val="20"/>
          <w:szCs w:val="20"/>
        </w:rPr>
        <w:t>Рассылка: дело, администраци</w:t>
      </w:r>
      <w:r w:rsidR="00196A25">
        <w:rPr>
          <w:sz w:val="20"/>
          <w:szCs w:val="20"/>
        </w:rPr>
        <w:t xml:space="preserve">я, прокуратура, газета «Выборг», </w:t>
      </w:r>
      <w:r w:rsidR="00196A25">
        <w:rPr>
          <w:sz w:val="20"/>
          <w:szCs w:val="20"/>
          <w:lang w:val="en-US"/>
        </w:rPr>
        <w:t>http</w:t>
      </w:r>
      <w:r w:rsidR="00196A25">
        <w:rPr>
          <w:sz w:val="20"/>
          <w:szCs w:val="20"/>
        </w:rPr>
        <w:t>:/приморск-адм</w:t>
      </w:r>
      <w:proofErr w:type="gramStart"/>
      <w:r w:rsidR="00196A25">
        <w:rPr>
          <w:sz w:val="20"/>
          <w:szCs w:val="20"/>
        </w:rPr>
        <w:t>.р</w:t>
      </w:r>
      <w:proofErr w:type="gramEnd"/>
      <w:r w:rsidR="00196A25">
        <w:rPr>
          <w:sz w:val="20"/>
          <w:szCs w:val="20"/>
        </w:rPr>
        <w:t>ф/.</w:t>
      </w:r>
      <w:bookmarkStart w:id="0" w:name="_GoBack"/>
      <w:bookmarkEnd w:id="0"/>
    </w:p>
    <w:sectPr w:rsidR="007C775C" w:rsidRPr="00196A25" w:rsidSect="004A63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0B03"/>
    <w:multiLevelType w:val="hybridMultilevel"/>
    <w:tmpl w:val="83A2667C"/>
    <w:lvl w:ilvl="0" w:tplc="085E6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54745"/>
    <w:multiLevelType w:val="hybridMultilevel"/>
    <w:tmpl w:val="A74A396A"/>
    <w:lvl w:ilvl="0" w:tplc="AF8E8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71BBC"/>
    <w:multiLevelType w:val="hybridMultilevel"/>
    <w:tmpl w:val="D732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44D1E"/>
    <w:multiLevelType w:val="hybridMultilevel"/>
    <w:tmpl w:val="ECCCDC4C"/>
    <w:lvl w:ilvl="0" w:tplc="72C80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BE6BAB"/>
    <w:multiLevelType w:val="hybridMultilevel"/>
    <w:tmpl w:val="943E9F8C"/>
    <w:lvl w:ilvl="0" w:tplc="D2744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B367F7"/>
    <w:multiLevelType w:val="hybridMultilevel"/>
    <w:tmpl w:val="4328C914"/>
    <w:lvl w:ilvl="0" w:tplc="085E6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7465FB"/>
    <w:multiLevelType w:val="hybridMultilevel"/>
    <w:tmpl w:val="64628F48"/>
    <w:lvl w:ilvl="0" w:tplc="D04CA0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8D"/>
    <w:rsid w:val="000B1AA2"/>
    <w:rsid w:val="00164062"/>
    <w:rsid w:val="00196A25"/>
    <w:rsid w:val="0021191C"/>
    <w:rsid w:val="00405336"/>
    <w:rsid w:val="004A632D"/>
    <w:rsid w:val="005B3473"/>
    <w:rsid w:val="00641129"/>
    <w:rsid w:val="007C775C"/>
    <w:rsid w:val="007F55DD"/>
    <w:rsid w:val="0081389D"/>
    <w:rsid w:val="00880292"/>
    <w:rsid w:val="008F484B"/>
    <w:rsid w:val="00957E3A"/>
    <w:rsid w:val="00A45207"/>
    <w:rsid w:val="00AA09D3"/>
    <w:rsid w:val="00B25C56"/>
    <w:rsid w:val="00BA08E4"/>
    <w:rsid w:val="00BF338F"/>
    <w:rsid w:val="00C300F8"/>
    <w:rsid w:val="00CE198D"/>
    <w:rsid w:val="00E4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053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5336"/>
    <w:pPr>
      <w:shd w:val="clear" w:color="auto" w:fill="FFFFFF"/>
      <w:spacing w:after="540" w:line="278" w:lineRule="exact"/>
      <w:jc w:val="right"/>
      <w:outlineLvl w:val="0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BF33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2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053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5336"/>
    <w:pPr>
      <w:shd w:val="clear" w:color="auto" w:fill="FFFFFF"/>
      <w:spacing w:after="540" w:line="278" w:lineRule="exact"/>
      <w:jc w:val="right"/>
      <w:outlineLvl w:val="0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BF33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2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2015-07-29T11:51:00Z</cp:lastPrinted>
  <dcterms:created xsi:type="dcterms:W3CDTF">2015-02-24T08:37:00Z</dcterms:created>
  <dcterms:modified xsi:type="dcterms:W3CDTF">2015-08-21T11:41:00Z</dcterms:modified>
</cp:coreProperties>
</file>