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2A" w:rsidRPr="00C76C24" w:rsidRDefault="00E2312A" w:rsidP="00F149AA">
      <w:pPr>
        <w:spacing w:before="100" w:beforeAutospacing="1" w:after="100" w:afterAutospacing="1" w:line="240" w:lineRule="auto"/>
        <w:ind w:firstLine="284"/>
        <w:jc w:val="right"/>
        <w:outlineLvl w:val="1"/>
        <w:rPr>
          <w:rFonts w:ascii="Arial" w:hAnsi="Arial" w:cs="Arial"/>
          <w:b/>
          <w:bCs/>
          <w:sz w:val="28"/>
          <w:szCs w:val="28"/>
          <w:lang w:eastAsia="ru-RU"/>
        </w:rPr>
      </w:pPr>
      <w:r w:rsidRPr="00C76C24">
        <w:rPr>
          <w:rFonts w:ascii="Arial" w:hAnsi="Arial" w:cs="Arial"/>
          <w:b/>
          <w:bCs/>
          <w:sz w:val="28"/>
          <w:szCs w:val="28"/>
          <w:lang w:eastAsia="ru-RU"/>
        </w:rPr>
        <w:t>ПРОЕКТ.</w:t>
      </w:r>
    </w:p>
    <w:p w:rsidR="00E2312A" w:rsidRPr="00ED5ABA" w:rsidRDefault="00E2312A" w:rsidP="00ED5ABA">
      <w:pPr>
        <w:spacing w:before="100" w:beforeAutospacing="1" w:after="100" w:afterAutospacing="1" w:line="240" w:lineRule="auto"/>
        <w:ind w:firstLine="284"/>
        <w:jc w:val="center"/>
        <w:outlineLvl w:val="1"/>
        <w:rPr>
          <w:rFonts w:ascii="Arial" w:hAnsi="Arial" w:cs="Arial"/>
          <w:b/>
          <w:bCs/>
          <w:lang w:eastAsia="ru-RU"/>
        </w:rPr>
      </w:pPr>
      <w:r w:rsidRPr="00ED5ABA">
        <w:rPr>
          <w:rFonts w:ascii="Arial" w:hAnsi="Arial" w:cs="Arial"/>
          <w:b/>
          <w:bCs/>
          <w:lang w:eastAsia="ru-RU"/>
        </w:rPr>
        <w:t xml:space="preserve">Об утверждении Положения </w:t>
      </w:r>
      <w:r>
        <w:rPr>
          <w:rFonts w:ascii="Arial" w:hAnsi="Arial" w:cs="Arial"/>
          <w:b/>
          <w:bCs/>
          <w:lang w:eastAsia="ru-RU"/>
        </w:rPr>
        <w:t>«</w:t>
      </w:r>
      <w:r w:rsidRPr="00ED5ABA">
        <w:rPr>
          <w:rFonts w:ascii="Arial" w:hAnsi="Arial" w:cs="Arial"/>
          <w:b/>
          <w:bCs/>
          <w:lang w:eastAsia="ru-RU"/>
        </w:rPr>
        <w:t>О порядке создания,</w:t>
      </w:r>
      <w:r w:rsidRPr="00E80360">
        <w:rPr>
          <w:rFonts w:ascii="Arial" w:hAnsi="Arial" w:cs="Arial"/>
          <w:b/>
          <w:bCs/>
          <w:lang w:eastAsia="ru-RU"/>
        </w:rPr>
        <w:t xml:space="preserve"> содержания </w:t>
      </w:r>
      <w:r w:rsidRPr="00ED5ABA">
        <w:rPr>
          <w:rFonts w:ascii="Arial" w:hAnsi="Arial" w:cs="Arial"/>
          <w:b/>
          <w:bCs/>
          <w:lang w:eastAsia="ru-RU"/>
        </w:rPr>
        <w:t xml:space="preserve">и организации деятельности аварийно- спасательного формирования на территории </w:t>
      </w:r>
      <w:r>
        <w:rPr>
          <w:rFonts w:ascii="Arial" w:hAnsi="Arial" w:cs="Arial"/>
          <w:b/>
          <w:bCs/>
          <w:lang w:eastAsia="ru-RU"/>
        </w:rPr>
        <w:t>Приморского городского поселения».</w:t>
      </w:r>
    </w:p>
    <w:p w:rsidR="00E2312A" w:rsidRPr="00ED5ABA" w:rsidRDefault="00E2312A" w:rsidP="00C76C24">
      <w:pPr>
        <w:spacing w:before="100" w:beforeAutospacing="1" w:after="100" w:afterAutospacing="1" w:line="240" w:lineRule="auto"/>
        <w:ind w:firstLine="284"/>
        <w:jc w:val="center"/>
        <w:rPr>
          <w:rFonts w:ascii="Arial" w:hAnsi="Arial" w:cs="Arial"/>
          <w:lang w:eastAsia="ru-RU"/>
        </w:rPr>
      </w:pPr>
      <w:r w:rsidRPr="00ED5ABA">
        <w:rPr>
          <w:rFonts w:ascii="Arial" w:hAnsi="Arial" w:cs="Arial"/>
          <w:lang w:eastAsia="ru-RU"/>
        </w:rPr>
        <w:t xml:space="preserve">МУНИЦИПАЛЬНОЕ ОБРАЗОВАНИЕ </w:t>
      </w:r>
      <w:r>
        <w:rPr>
          <w:rFonts w:ascii="Arial" w:hAnsi="Arial" w:cs="Arial"/>
          <w:lang w:eastAsia="ru-RU"/>
        </w:rPr>
        <w:t>«ПРИМОРСКОЕ ГОРОДСКОЕ ПОСЕЛЕНИЕ» ВЫБОРГСКОГО РАЙОНА ЛЕНИНГРАДСКОЙ ОБЛАСТИ</w:t>
      </w:r>
    </w:p>
    <w:p w:rsidR="00E2312A" w:rsidRDefault="00E2312A" w:rsidP="00ED5ABA">
      <w:pPr>
        <w:spacing w:before="100" w:beforeAutospacing="1" w:after="100" w:afterAutospacing="1" w:line="240" w:lineRule="auto"/>
        <w:ind w:firstLine="284"/>
        <w:jc w:val="center"/>
        <w:rPr>
          <w:rFonts w:ascii="Arial" w:hAnsi="Arial" w:cs="Arial"/>
          <w:lang w:eastAsia="ru-RU"/>
        </w:rPr>
      </w:pPr>
      <w:r w:rsidRPr="00ED5ABA">
        <w:rPr>
          <w:rFonts w:ascii="Arial" w:hAnsi="Arial" w:cs="Arial"/>
          <w:lang w:eastAsia="ru-RU"/>
        </w:rPr>
        <w:t>РЕШЕНИЕ</w:t>
      </w:r>
    </w:p>
    <w:p w:rsidR="00E2312A" w:rsidRPr="00ED5ABA" w:rsidRDefault="00E2312A" w:rsidP="00ED5ABA">
      <w:pPr>
        <w:spacing w:before="100" w:beforeAutospacing="1" w:after="100" w:afterAutospacing="1" w:line="240" w:lineRule="auto"/>
        <w:ind w:firstLine="284"/>
        <w:jc w:val="both"/>
        <w:rPr>
          <w:rFonts w:ascii="Arial" w:hAnsi="Arial" w:cs="Arial"/>
          <w:lang w:eastAsia="ru-RU"/>
        </w:rPr>
      </w:pPr>
      <w:r w:rsidRPr="00ED5ABA">
        <w:rPr>
          <w:rFonts w:ascii="Arial" w:hAnsi="Arial" w:cs="Arial"/>
          <w:lang w:eastAsia="ru-RU"/>
        </w:rPr>
        <w:t xml:space="preserve">от </w:t>
      </w:r>
      <w:r>
        <w:rPr>
          <w:rFonts w:ascii="Arial" w:hAnsi="Arial" w:cs="Arial"/>
          <w:lang w:eastAsia="ru-RU"/>
        </w:rPr>
        <w:t>«</w:t>
      </w:r>
      <w:r>
        <w:rPr>
          <w:rFonts w:ascii="Arial" w:hAnsi="Arial" w:cs="Arial"/>
          <w:u w:val="single"/>
          <w:lang w:eastAsia="ru-RU"/>
        </w:rPr>
        <w:t xml:space="preserve">       </w:t>
      </w:r>
      <w:r>
        <w:rPr>
          <w:rFonts w:ascii="Arial" w:hAnsi="Arial" w:cs="Arial"/>
          <w:lang w:eastAsia="ru-RU"/>
        </w:rPr>
        <w:t xml:space="preserve">» </w:t>
      </w:r>
      <w:r>
        <w:rPr>
          <w:rFonts w:ascii="Arial" w:hAnsi="Arial" w:cs="Arial"/>
          <w:u w:val="single"/>
          <w:lang w:eastAsia="ru-RU"/>
        </w:rPr>
        <w:t xml:space="preserve">                      </w:t>
      </w:r>
      <w:r w:rsidRPr="00ED5ABA">
        <w:rPr>
          <w:rFonts w:ascii="Arial" w:hAnsi="Arial" w:cs="Arial"/>
          <w:u w:val="single"/>
          <w:lang w:eastAsia="ru-RU"/>
        </w:rPr>
        <w:t xml:space="preserve"> </w:t>
      </w:r>
      <w:r>
        <w:rPr>
          <w:rFonts w:ascii="Arial" w:hAnsi="Arial" w:cs="Arial"/>
          <w:lang w:eastAsia="ru-RU"/>
        </w:rPr>
        <w:t>2013 года</w:t>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t>№</w:t>
      </w:r>
      <w:r w:rsidRPr="00ED5ABA">
        <w:rPr>
          <w:rFonts w:ascii="Arial" w:hAnsi="Arial" w:cs="Arial"/>
          <w:lang w:eastAsia="ru-RU"/>
        </w:rPr>
        <w:t xml:space="preserve"> </w:t>
      </w:r>
      <w:r w:rsidRPr="00F53F41">
        <w:rPr>
          <w:rFonts w:ascii="Arial" w:hAnsi="Arial" w:cs="Arial"/>
          <w:u w:val="single"/>
          <w:lang w:eastAsia="ru-RU"/>
        </w:rPr>
        <w:t>176</w:t>
      </w:r>
    </w:p>
    <w:p w:rsidR="00E2312A" w:rsidRDefault="00E2312A" w:rsidP="00ED5ABA">
      <w:pPr>
        <w:spacing w:before="100" w:beforeAutospacing="1" w:after="100" w:afterAutospacing="1" w:line="240" w:lineRule="auto"/>
        <w:ind w:firstLine="284"/>
        <w:jc w:val="both"/>
        <w:rPr>
          <w:rFonts w:ascii="Arial" w:hAnsi="Arial" w:cs="Arial"/>
          <w:lang w:eastAsia="ru-RU"/>
        </w:rPr>
      </w:pPr>
    </w:p>
    <w:p w:rsidR="00E2312A" w:rsidRPr="00ED5ABA" w:rsidRDefault="00E2312A" w:rsidP="00ED5ABA">
      <w:pPr>
        <w:spacing w:before="100" w:beforeAutospacing="1" w:after="100" w:afterAutospacing="1" w:line="240" w:lineRule="auto"/>
        <w:ind w:firstLine="284"/>
        <w:jc w:val="both"/>
        <w:rPr>
          <w:rFonts w:ascii="Arial" w:hAnsi="Arial" w:cs="Arial"/>
          <w:lang w:eastAsia="ru-RU"/>
        </w:rPr>
      </w:pPr>
      <w:r w:rsidRPr="00ED5ABA">
        <w:rPr>
          <w:rFonts w:ascii="Arial" w:hAnsi="Arial" w:cs="Arial"/>
          <w:lang w:eastAsia="ru-RU"/>
        </w:rPr>
        <w:t xml:space="preserve">Об утверждении </w:t>
      </w:r>
      <w:hyperlink r:id="rId4" w:history="1">
        <w:r w:rsidRPr="00ED5ABA">
          <w:rPr>
            <w:rFonts w:ascii="Arial" w:hAnsi="Arial" w:cs="Arial"/>
            <w:color w:val="0000FF"/>
            <w:u w:val="single"/>
            <w:lang w:eastAsia="ru-RU"/>
          </w:rPr>
          <w:t>Положения "О порядке создания, содержания</w:t>
        </w:r>
        <w:r>
          <w:rPr>
            <w:rFonts w:ascii="Arial" w:hAnsi="Arial" w:cs="Arial"/>
            <w:color w:val="0000FF"/>
            <w:u w:val="single"/>
            <w:lang w:eastAsia="ru-RU"/>
          </w:rPr>
          <w:t xml:space="preserve"> </w:t>
        </w:r>
        <w:r w:rsidRPr="00ED5ABA">
          <w:rPr>
            <w:rFonts w:ascii="Arial" w:hAnsi="Arial" w:cs="Arial"/>
            <w:color w:val="0000FF"/>
            <w:u w:val="single"/>
            <w:lang w:eastAsia="ru-RU"/>
          </w:rPr>
          <w:t>и организации деятельности аварийно-спасательного формирования</w:t>
        </w:r>
        <w:r>
          <w:rPr>
            <w:rFonts w:ascii="Arial" w:hAnsi="Arial" w:cs="Arial"/>
            <w:color w:val="0000FF"/>
            <w:u w:val="single"/>
            <w:lang w:eastAsia="ru-RU"/>
          </w:rPr>
          <w:t xml:space="preserve"> </w:t>
        </w:r>
        <w:r w:rsidRPr="00ED5ABA">
          <w:rPr>
            <w:rFonts w:ascii="Arial" w:hAnsi="Arial" w:cs="Arial"/>
            <w:color w:val="0000FF"/>
            <w:u w:val="single"/>
            <w:lang w:eastAsia="ru-RU"/>
          </w:rPr>
          <w:t xml:space="preserve">на территории </w:t>
        </w:r>
        <w:r>
          <w:rPr>
            <w:rFonts w:ascii="Arial" w:hAnsi="Arial" w:cs="Arial"/>
            <w:color w:val="0000FF"/>
            <w:u w:val="single"/>
            <w:lang w:eastAsia="ru-RU"/>
          </w:rPr>
          <w:t xml:space="preserve">Приморского городского </w:t>
        </w:r>
        <w:r w:rsidRPr="00ED5ABA">
          <w:rPr>
            <w:rFonts w:ascii="Arial" w:hAnsi="Arial" w:cs="Arial"/>
            <w:color w:val="0000FF"/>
            <w:u w:val="single"/>
            <w:lang w:eastAsia="ru-RU"/>
          </w:rPr>
          <w:t>поселения"</w:t>
        </w:r>
      </w:hyperlink>
      <w:r w:rsidRPr="00ED5ABA">
        <w:rPr>
          <w:rFonts w:ascii="Arial" w:hAnsi="Arial" w:cs="Arial"/>
          <w:lang w:eastAsia="ru-RU"/>
        </w:rPr>
        <w:t xml:space="preserve"> </w:t>
      </w:r>
    </w:p>
    <w:p w:rsidR="00E2312A" w:rsidRDefault="00E2312A" w:rsidP="00ED5ABA">
      <w:pPr>
        <w:spacing w:before="100" w:beforeAutospacing="1" w:after="100" w:afterAutospacing="1" w:line="240" w:lineRule="auto"/>
        <w:ind w:firstLine="284"/>
        <w:jc w:val="both"/>
        <w:rPr>
          <w:rFonts w:ascii="Arial" w:hAnsi="Arial" w:cs="Arial"/>
          <w:lang w:eastAsia="ru-RU"/>
        </w:rPr>
      </w:pPr>
    </w:p>
    <w:p w:rsidR="00E2312A" w:rsidRDefault="00E2312A" w:rsidP="00ED5ABA">
      <w:pPr>
        <w:spacing w:before="100" w:beforeAutospacing="1" w:after="100" w:afterAutospacing="1" w:line="360" w:lineRule="auto"/>
        <w:ind w:firstLine="284"/>
        <w:jc w:val="both"/>
        <w:rPr>
          <w:rFonts w:ascii="Arial" w:hAnsi="Arial" w:cs="Arial"/>
          <w:lang w:eastAsia="ru-RU"/>
        </w:rPr>
      </w:pPr>
      <w:r w:rsidRPr="00ED5ABA">
        <w:rPr>
          <w:rFonts w:ascii="Arial" w:hAnsi="Arial" w:cs="Arial"/>
          <w:lang w:eastAsia="ru-RU"/>
        </w:rPr>
        <w:t xml:space="preserve">В соответствии с </w:t>
      </w:r>
      <w:hyperlink r:id="rId5" w:history="1">
        <w:r w:rsidRPr="00ED5ABA">
          <w:rPr>
            <w:rFonts w:ascii="Arial" w:hAnsi="Arial" w:cs="Arial"/>
            <w:color w:val="0000FF"/>
            <w:u w:val="single"/>
            <w:lang w:eastAsia="ru-RU"/>
          </w:rPr>
          <w:t>Федеральным законом "Об общих принципах организации местного самоуправления в Российской Федерации" N 131-ФЗ от 06.10.2003</w:t>
        </w:r>
      </w:hyperlink>
      <w:r w:rsidRPr="00ED5ABA">
        <w:rPr>
          <w:rFonts w:ascii="Arial" w:hAnsi="Arial" w:cs="Arial"/>
          <w:lang w:eastAsia="ru-RU"/>
        </w:rPr>
        <w:t xml:space="preserve">, </w:t>
      </w:r>
      <w:hyperlink r:id="rId6" w:history="1">
        <w:r w:rsidRPr="00ED5ABA">
          <w:rPr>
            <w:rFonts w:ascii="Arial" w:hAnsi="Arial" w:cs="Arial"/>
            <w:color w:val="0000FF"/>
            <w:u w:val="single"/>
            <w:lang w:eastAsia="ru-RU"/>
          </w:rPr>
          <w:t>Федеральным законом "Об аварийно-спасательных службах и статусе спасателей" N 151-ФЗ от 22.08.1995</w:t>
        </w:r>
      </w:hyperlink>
      <w:r w:rsidRPr="00ED5ABA">
        <w:rPr>
          <w:rFonts w:ascii="Arial" w:hAnsi="Arial" w:cs="Arial"/>
          <w:lang w:eastAsia="ru-RU"/>
        </w:rPr>
        <w:t xml:space="preserve">, </w:t>
      </w:r>
      <w:hyperlink r:id="rId7" w:history="1">
        <w:r w:rsidRPr="00ED5ABA">
          <w:rPr>
            <w:rFonts w:ascii="Arial" w:hAnsi="Arial" w:cs="Arial"/>
            <w:color w:val="0000FF"/>
            <w:u w:val="single"/>
            <w:lang w:eastAsia="ru-RU"/>
          </w:rPr>
          <w:t>Федеральным законом "О защите населения и территорий от чрезвычайных ситуаций природного и техногенного характера" N 68-ФЗ от 21.12.1994</w:t>
        </w:r>
      </w:hyperlink>
      <w:r w:rsidRPr="00ED5ABA">
        <w:rPr>
          <w:rFonts w:ascii="Arial" w:hAnsi="Arial" w:cs="Arial"/>
          <w:lang w:eastAsia="ru-RU"/>
        </w:rPr>
        <w:t xml:space="preserve">, </w:t>
      </w:r>
      <w:hyperlink r:id="rId8" w:history="1">
        <w:r w:rsidRPr="00ED5ABA">
          <w:rPr>
            <w:rFonts w:ascii="Arial" w:hAnsi="Arial" w:cs="Arial"/>
            <w:color w:val="0000FF"/>
            <w:u w:val="single"/>
            <w:lang w:eastAsia="ru-RU"/>
          </w:rPr>
          <w:t>Федеральным законом "Об общественных объединениях" от 19.05.1995 N 82-ФЗ</w:t>
        </w:r>
      </w:hyperlink>
      <w:r w:rsidRPr="00ED5ABA">
        <w:rPr>
          <w:rFonts w:ascii="Arial" w:hAnsi="Arial" w:cs="Arial"/>
          <w:lang w:eastAsia="ru-RU"/>
        </w:rPr>
        <w:t xml:space="preserve">, на основании </w:t>
      </w:r>
      <w:hyperlink r:id="rId9" w:history="1">
        <w:r w:rsidRPr="00ED5ABA">
          <w:rPr>
            <w:rFonts w:ascii="Arial" w:hAnsi="Arial" w:cs="Arial"/>
            <w:color w:val="0000FF"/>
            <w:u w:val="single"/>
            <w:lang w:eastAsia="ru-RU"/>
          </w:rPr>
          <w:t xml:space="preserve">Устава МО </w:t>
        </w:r>
        <w:r>
          <w:rPr>
            <w:rFonts w:ascii="Arial" w:hAnsi="Arial" w:cs="Arial"/>
            <w:color w:val="0000FF"/>
            <w:u w:val="single"/>
            <w:lang w:eastAsia="ru-RU"/>
          </w:rPr>
          <w:t>«Приморское</w:t>
        </w:r>
      </w:hyperlink>
      <w:r>
        <w:rPr>
          <w:rFonts w:ascii="Arial" w:hAnsi="Arial" w:cs="Arial"/>
          <w:color w:val="0000FF"/>
          <w:u w:val="single"/>
          <w:lang w:eastAsia="ru-RU"/>
        </w:rPr>
        <w:t xml:space="preserve"> городское поселение»</w:t>
      </w:r>
      <w:r w:rsidRPr="00ED5ABA">
        <w:rPr>
          <w:rFonts w:ascii="Arial" w:hAnsi="Arial" w:cs="Arial"/>
          <w:lang w:eastAsia="ru-RU"/>
        </w:rPr>
        <w:t xml:space="preserve">, Совет депутатов </w:t>
      </w:r>
      <w:r>
        <w:rPr>
          <w:rFonts w:ascii="Arial" w:hAnsi="Arial" w:cs="Arial"/>
          <w:lang w:eastAsia="ru-RU"/>
        </w:rPr>
        <w:t>МО «Приморское городское поселение»:</w:t>
      </w:r>
    </w:p>
    <w:p w:rsidR="00E2312A" w:rsidRDefault="00E2312A" w:rsidP="00ED5ABA">
      <w:pPr>
        <w:spacing w:before="100" w:beforeAutospacing="1" w:after="100" w:afterAutospacing="1" w:line="240" w:lineRule="auto"/>
        <w:ind w:firstLine="284"/>
        <w:jc w:val="center"/>
        <w:rPr>
          <w:rFonts w:ascii="Arial" w:hAnsi="Arial" w:cs="Arial"/>
          <w:lang w:eastAsia="ru-RU"/>
        </w:rPr>
      </w:pPr>
      <w:r>
        <w:rPr>
          <w:rFonts w:ascii="Arial" w:hAnsi="Arial" w:cs="Arial"/>
          <w:lang w:eastAsia="ru-RU"/>
        </w:rPr>
        <w:t>РЕШИЛ:</w:t>
      </w:r>
    </w:p>
    <w:p w:rsidR="00E2312A" w:rsidRDefault="00E2312A" w:rsidP="00ED5ABA">
      <w:pPr>
        <w:spacing w:before="100" w:beforeAutospacing="1" w:after="100" w:afterAutospacing="1" w:line="360" w:lineRule="auto"/>
        <w:ind w:firstLine="284"/>
        <w:jc w:val="both"/>
        <w:rPr>
          <w:rFonts w:ascii="Arial" w:hAnsi="Arial" w:cs="Arial"/>
          <w:lang w:eastAsia="ru-RU"/>
        </w:rPr>
      </w:pPr>
      <w:r w:rsidRPr="00ED5ABA">
        <w:rPr>
          <w:rFonts w:ascii="Arial" w:hAnsi="Arial" w:cs="Arial"/>
          <w:lang w:eastAsia="ru-RU"/>
        </w:rPr>
        <w:t xml:space="preserve">1. Утвердить Положение "О порядке создания, содержания и организации деятельности аварийно-спасательного формирования на территории </w:t>
      </w:r>
      <w:r>
        <w:rPr>
          <w:rFonts w:ascii="Arial" w:hAnsi="Arial" w:cs="Arial"/>
          <w:lang w:eastAsia="ru-RU"/>
        </w:rPr>
        <w:t xml:space="preserve">Приморского городского </w:t>
      </w:r>
      <w:r w:rsidRPr="00ED5ABA">
        <w:rPr>
          <w:rFonts w:ascii="Arial" w:hAnsi="Arial" w:cs="Arial"/>
          <w:lang w:eastAsia="ru-RU"/>
        </w:rPr>
        <w:t xml:space="preserve">поселения" согласно </w:t>
      </w:r>
      <w:hyperlink r:id="rId10" w:history="1">
        <w:r w:rsidRPr="00ED5ABA">
          <w:rPr>
            <w:rFonts w:ascii="Arial" w:hAnsi="Arial" w:cs="Arial"/>
            <w:color w:val="0000FF"/>
            <w:u w:val="single"/>
            <w:lang w:eastAsia="ru-RU"/>
          </w:rPr>
          <w:t>приложению</w:t>
        </w:r>
      </w:hyperlink>
      <w:r w:rsidRPr="00ED5ABA">
        <w:rPr>
          <w:rFonts w:ascii="Arial" w:hAnsi="Arial" w:cs="Arial"/>
          <w:lang w:eastAsia="ru-RU"/>
        </w:rPr>
        <w:t>.</w:t>
      </w:r>
    </w:p>
    <w:p w:rsidR="00E2312A" w:rsidRDefault="00E2312A" w:rsidP="00D51E4B">
      <w:pPr>
        <w:spacing w:before="100" w:beforeAutospacing="1" w:after="100" w:afterAutospacing="1" w:line="360" w:lineRule="auto"/>
        <w:ind w:firstLine="284"/>
        <w:jc w:val="both"/>
        <w:rPr>
          <w:rFonts w:ascii="Arial" w:hAnsi="Arial" w:cs="Arial"/>
          <w:lang w:eastAsia="ru-RU"/>
        </w:rPr>
      </w:pPr>
      <w:r w:rsidRPr="00ED5ABA">
        <w:rPr>
          <w:rFonts w:ascii="Arial" w:hAnsi="Arial" w:cs="Arial"/>
          <w:lang w:eastAsia="ru-RU"/>
        </w:rPr>
        <w:t>2. Настоящее решение вступает в силу с момента принятия и подлежит опубликов</w:t>
      </w:r>
      <w:r>
        <w:rPr>
          <w:rFonts w:ascii="Arial" w:hAnsi="Arial" w:cs="Arial"/>
          <w:lang w:eastAsia="ru-RU"/>
        </w:rPr>
        <w:t>анию в газете "Выборг</w:t>
      </w:r>
      <w:r w:rsidRPr="00ED5ABA">
        <w:rPr>
          <w:rFonts w:ascii="Arial" w:hAnsi="Arial" w:cs="Arial"/>
          <w:lang w:eastAsia="ru-RU"/>
        </w:rPr>
        <w:t>".</w:t>
      </w:r>
      <w:r>
        <w:rPr>
          <w:rFonts w:ascii="Arial" w:hAnsi="Arial" w:cs="Arial"/>
          <w:lang w:eastAsia="ru-RU"/>
        </w:rPr>
        <w:t xml:space="preserve"> </w:t>
      </w:r>
    </w:p>
    <w:p w:rsidR="00E2312A" w:rsidRDefault="00E2312A" w:rsidP="00ED5ABA">
      <w:pPr>
        <w:spacing w:after="0" w:line="360" w:lineRule="auto"/>
        <w:ind w:firstLine="284"/>
        <w:jc w:val="both"/>
        <w:rPr>
          <w:rFonts w:ascii="Arial" w:hAnsi="Arial" w:cs="Arial"/>
          <w:lang w:eastAsia="ru-RU"/>
        </w:rPr>
      </w:pPr>
    </w:p>
    <w:p w:rsidR="00E2312A" w:rsidRDefault="00E2312A" w:rsidP="00ED5ABA">
      <w:pPr>
        <w:spacing w:after="0" w:line="360" w:lineRule="auto"/>
        <w:ind w:firstLine="284"/>
        <w:jc w:val="both"/>
        <w:rPr>
          <w:rFonts w:ascii="Arial" w:hAnsi="Arial" w:cs="Arial"/>
          <w:lang w:eastAsia="ru-RU"/>
        </w:rPr>
      </w:pPr>
    </w:p>
    <w:p w:rsidR="00E2312A" w:rsidRPr="00ED5ABA" w:rsidRDefault="00E2312A" w:rsidP="00ED5ABA">
      <w:pPr>
        <w:spacing w:after="0" w:line="360" w:lineRule="auto"/>
        <w:ind w:firstLine="284"/>
        <w:jc w:val="both"/>
        <w:rPr>
          <w:rFonts w:ascii="Arial" w:hAnsi="Arial" w:cs="Arial"/>
          <w:lang w:eastAsia="ru-RU"/>
        </w:rPr>
      </w:pPr>
      <w:r>
        <w:rPr>
          <w:rFonts w:ascii="Arial" w:hAnsi="Arial" w:cs="Arial"/>
          <w:lang w:eastAsia="ru-RU"/>
        </w:rPr>
        <w:t>Глава  МО «Приморское городское поселение»                                              С.В.Рыжова</w:t>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p>
    <w:p w:rsidR="00E2312A" w:rsidRDefault="00E2312A" w:rsidP="00D51E4B">
      <w:pPr>
        <w:spacing w:after="120" w:line="240" w:lineRule="auto"/>
        <w:ind w:firstLine="284"/>
        <w:jc w:val="both"/>
        <w:rPr>
          <w:rFonts w:ascii="Arial" w:hAnsi="Arial" w:cs="Arial"/>
          <w:lang w:eastAsia="ru-RU"/>
        </w:rPr>
      </w:pPr>
      <w:r w:rsidRPr="00ED5ABA">
        <w:rPr>
          <w:rFonts w:ascii="Arial" w:hAnsi="Arial" w:cs="Arial"/>
          <w:color w:val="FFFFFF"/>
          <w:lang w:eastAsia="ru-RU"/>
        </w:rPr>
        <w:t> </w:t>
      </w:r>
    </w:p>
    <w:p w:rsidR="00E2312A" w:rsidRPr="00D51E4B" w:rsidRDefault="00E2312A" w:rsidP="00F53F41">
      <w:pPr>
        <w:spacing w:after="0" w:line="360" w:lineRule="auto"/>
        <w:jc w:val="both"/>
        <w:rPr>
          <w:rFonts w:ascii="Arial" w:hAnsi="Arial" w:cs="Arial"/>
          <w:lang w:eastAsia="ru-RU"/>
        </w:rPr>
      </w:pPr>
      <w:r>
        <w:rPr>
          <w:rFonts w:ascii="Arial" w:hAnsi="Arial" w:cs="Arial"/>
          <w:b/>
          <w:bCs/>
          <w:lang w:eastAsia="ru-RU"/>
        </w:rPr>
        <w:t>П</w:t>
      </w:r>
      <w:r w:rsidRPr="00ED5ABA">
        <w:rPr>
          <w:rFonts w:ascii="Arial" w:hAnsi="Arial" w:cs="Arial"/>
          <w:b/>
          <w:bCs/>
          <w:lang w:eastAsia="ru-RU"/>
        </w:rPr>
        <w:t xml:space="preserve">риложение к решению. Положение </w:t>
      </w:r>
      <w:r>
        <w:rPr>
          <w:rFonts w:ascii="Arial" w:hAnsi="Arial" w:cs="Arial"/>
          <w:b/>
          <w:bCs/>
          <w:lang w:eastAsia="ru-RU"/>
        </w:rPr>
        <w:t>«</w:t>
      </w:r>
      <w:r w:rsidRPr="00ED5ABA">
        <w:rPr>
          <w:rFonts w:ascii="Arial" w:hAnsi="Arial" w:cs="Arial"/>
          <w:b/>
          <w:bCs/>
          <w:lang w:eastAsia="ru-RU"/>
        </w:rPr>
        <w:t xml:space="preserve">О порядке создания, содержания и организации деятельности аварийно-спасательного формирования </w:t>
      </w:r>
      <w:r>
        <w:rPr>
          <w:rFonts w:ascii="Arial" w:hAnsi="Arial" w:cs="Arial"/>
          <w:b/>
          <w:bCs/>
          <w:lang w:eastAsia="ru-RU"/>
        </w:rPr>
        <w:t>Приморского городского поселения».</w:t>
      </w:r>
    </w:p>
    <w:p w:rsidR="00E2312A" w:rsidRPr="00ED5ABA" w:rsidRDefault="00E2312A" w:rsidP="00ED5ABA">
      <w:pPr>
        <w:spacing w:before="100" w:beforeAutospacing="1" w:after="100" w:afterAutospacing="1" w:line="240" w:lineRule="auto"/>
        <w:ind w:firstLine="284"/>
        <w:jc w:val="right"/>
        <w:rPr>
          <w:rFonts w:ascii="Arial" w:hAnsi="Arial" w:cs="Arial"/>
          <w:lang w:eastAsia="ru-RU"/>
        </w:rPr>
      </w:pPr>
      <w:r w:rsidRPr="00ED5ABA">
        <w:rPr>
          <w:rFonts w:ascii="Arial" w:hAnsi="Arial" w:cs="Arial"/>
          <w:lang w:eastAsia="ru-RU"/>
        </w:rPr>
        <w:t xml:space="preserve"> [Приложение] </w:t>
      </w:r>
    </w:p>
    <w:p w:rsidR="00E2312A" w:rsidRPr="00C76C24" w:rsidRDefault="00E2312A" w:rsidP="00ED5ABA">
      <w:pPr>
        <w:spacing w:before="100" w:beforeAutospacing="1" w:after="100" w:afterAutospacing="1" w:line="240" w:lineRule="auto"/>
        <w:ind w:firstLine="284"/>
        <w:jc w:val="both"/>
        <w:rPr>
          <w:rFonts w:ascii="Arial" w:hAnsi="Arial" w:cs="Arial"/>
          <w:b/>
          <w:lang w:eastAsia="ru-RU"/>
        </w:rPr>
      </w:pPr>
      <w:r w:rsidRPr="00C76C24">
        <w:rPr>
          <w:rFonts w:ascii="Arial" w:hAnsi="Arial" w:cs="Arial"/>
          <w:b/>
          <w:lang w:eastAsia="ru-RU"/>
        </w:rPr>
        <w:t xml:space="preserve">Положение </w:t>
      </w:r>
      <w:r>
        <w:rPr>
          <w:rFonts w:ascii="Arial" w:hAnsi="Arial" w:cs="Arial"/>
          <w:b/>
          <w:lang w:eastAsia="ru-RU"/>
        </w:rPr>
        <w:t>«</w:t>
      </w:r>
      <w:r w:rsidRPr="00C76C24">
        <w:rPr>
          <w:rFonts w:ascii="Arial" w:hAnsi="Arial" w:cs="Arial"/>
          <w:b/>
          <w:lang w:eastAsia="ru-RU"/>
        </w:rPr>
        <w:t>О порядке создания, содержания и организации деятельности аварийно-спасательного формирования Приморского городского поселения</w:t>
      </w:r>
      <w:r>
        <w:rPr>
          <w:rFonts w:ascii="Arial" w:hAnsi="Arial" w:cs="Arial"/>
          <w:b/>
          <w:lang w:eastAsia="ru-RU"/>
        </w:rPr>
        <w:t>».</w:t>
      </w:r>
    </w:p>
    <w:p w:rsidR="00E2312A" w:rsidRDefault="00E2312A" w:rsidP="00ED5ABA">
      <w:pPr>
        <w:spacing w:before="100" w:beforeAutospacing="1" w:after="100" w:afterAutospacing="1" w:line="240" w:lineRule="auto"/>
        <w:ind w:firstLine="284"/>
        <w:jc w:val="both"/>
        <w:outlineLvl w:val="2"/>
        <w:rPr>
          <w:rFonts w:ascii="Arial" w:hAnsi="Arial" w:cs="Arial"/>
          <w:color w:val="FFFFFF"/>
          <w:lang w:eastAsia="ru-RU"/>
        </w:rPr>
      </w:pPr>
    </w:p>
    <w:p w:rsidR="00E2312A" w:rsidRPr="00ED5ABA" w:rsidRDefault="00E2312A" w:rsidP="00ED5ABA">
      <w:pPr>
        <w:spacing w:before="100" w:beforeAutospacing="1" w:after="100" w:afterAutospacing="1" w:line="240" w:lineRule="auto"/>
        <w:ind w:firstLine="284"/>
        <w:jc w:val="both"/>
        <w:outlineLvl w:val="2"/>
        <w:rPr>
          <w:rFonts w:ascii="Arial" w:hAnsi="Arial" w:cs="Arial"/>
          <w:b/>
          <w:bCs/>
          <w:lang w:eastAsia="ru-RU"/>
        </w:rPr>
      </w:pPr>
      <w:r w:rsidRPr="00ED5ABA">
        <w:rPr>
          <w:rFonts w:ascii="Arial" w:hAnsi="Arial" w:cs="Arial"/>
          <w:b/>
          <w:bCs/>
          <w:lang w:eastAsia="ru-RU"/>
        </w:rPr>
        <w:t>I. Общие положения</w:t>
      </w:r>
    </w:p>
    <w:p w:rsidR="00E2312A" w:rsidRDefault="00E2312A" w:rsidP="00C76C24">
      <w:pPr>
        <w:spacing w:before="80" w:after="0" w:line="240" w:lineRule="auto"/>
        <w:ind w:firstLine="284"/>
        <w:jc w:val="both"/>
        <w:rPr>
          <w:rFonts w:ascii="Arial" w:hAnsi="Arial" w:cs="Arial"/>
          <w:lang w:eastAsia="ru-RU"/>
        </w:rPr>
      </w:pPr>
      <w:r w:rsidRPr="00ED5ABA">
        <w:rPr>
          <w:rFonts w:ascii="Arial" w:hAnsi="Arial" w:cs="Arial"/>
          <w:lang w:eastAsia="ru-RU"/>
        </w:rPr>
        <w:t xml:space="preserve">1. Настоящее положение о порядке создания, </w:t>
      </w:r>
      <w:r w:rsidRPr="00E80360">
        <w:rPr>
          <w:rFonts w:ascii="Arial" w:hAnsi="Arial" w:cs="Arial"/>
          <w:lang w:eastAsia="ru-RU"/>
        </w:rPr>
        <w:t>содержания и организации деятельности аварийно-спасательного формирования Примо</w:t>
      </w:r>
      <w:r>
        <w:rPr>
          <w:rFonts w:ascii="Arial" w:hAnsi="Arial" w:cs="Arial"/>
          <w:lang w:eastAsia="ru-RU"/>
        </w:rPr>
        <w:t>рского городского</w:t>
      </w:r>
      <w:r w:rsidRPr="00ED5ABA">
        <w:rPr>
          <w:rFonts w:ascii="Arial" w:hAnsi="Arial" w:cs="Arial"/>
          <w:lang w:eastAsia="ru-RU"/>
        </w:rPr>
        <w:t xml:space="preserve"> поселения (далее - Положение) определяет общие организационно-правовые и экономические основы создания, содержания и организации деятельности аварийно-спасательного формирования Кобринского сельского поселения (далее - аварийно-спасательное формирование).</w:t>
      </w:r>
    </w:p>
    <w:p w:rsidR="00E2312A" w:rsidRDefault="00E2312A" w:rsidP="00C76C24">
      <w:pPr>
        <w:spacing w:before="80" w:after="0" w:line="240" w:lineRule="auto"/>
        <w:ind w:firstLine="284"/>
        <w:jc w:val="both"/>
        <w:rPr>
          <w:rFonts w:ascii="Arial" w:hAnsi="Arial" w:cs="Arial"/>
          <w:lang w:eastAsia="ru-RU"/>
        </w:rPr>
      </w:pPr>
      <w:r w:rsidRPr="00ED5ABA">
        <w:rPr>
          <w:rFonts w:ascii="Arial" w:hAnsi="Arial" w:cs="Arial"/>
          <w:lang w:eastAsia="ru-RU"/>
        </w:rPr>
        <w:t xml:space="preserve">2. Настоящее Положение разработано в соответствии с </w:t>
      </w:r>
      <w:hyperlink r:id="rId11" w:history="1">
        <w:r w:rsidRPr="00ED5ABA">
          <w:rPr>
            <w:rFonts w:ascii="Arial" w:hAnsi="Arial" w:cs="Arial"/>
            <w:color w:val="0000FF"/>
            <w:u w:val="single"/>
            <w:lang w:eastAsia="ru-RU"/>
          </w:rPr>
          <w:t>Федеральным законом N 131-ФЗ "Об общих принципах организации местного самоуправления в Российской Федерации"</w:t>
        </w:r>
      </w:hyperlink>
      <w:r w:rsidRPr="00ED5ABA">
        <w:rPr>
          <w:rFonts w:ascii="Arial" w:hAnsi="Arial" w:cs="Arial"/>
          <w:lang w:eastAsia="ru-RU"/>
        </w:rPr>
        <w:t xml:space="preserve">, </w:t>
      </w:r>
      <w:hyperlink r:id="rId12" w:history="1">
        <w:r w:rsidRPr="00ED5ABA">
          <w:rPr>
            <w:rFonts w:ascii="Arial" w:hAnsi="Arial" w:cs="Arial"/>
            <w:color w:val="0000FF"/>
            <w:u w:val="single"/>
            <w:lang w:eastAsia="ru-RU"/>
          </w:rPr>
          <w:t>Федеральным законом "Об аварийно-спасательных службах и статусе спасателей" N 151-ФЗ от 22.08.1995</w:t>
        </w:r>
      </w:hyperlink>
      <w:r w:rsidRPr="00ED5ABA">
        <w:rPr>
          <w:rFonts w:ascii="Arial" w:hAnsi="Arial" w:cs="Arial"/>
          <w:lang w:eastAsia="ru-RU"/>
        </w:rPr>
        <w:t xml:space="preserve">, </w:t>
      </w:r>
      <w:hyperlink r:id="rId13" w:history="1">
        <w:r w:rsidRPr="00ED5ABA">
          <w:rPr>
            <w:rFonts w:ascii="Arial" w:hAnsi="Arial" w:cs="Arial"/>
            <w:color w:val="0000FF"/>
            <w:u w:val="single"/>
            <w:lang w:eastAsia="ru-RU"/>
          </w:rPr>
          <w:t>Федеральным законом "О защите населения и территорий от чрезвычайных ситуаций природного и техногенного характера" N 68-ФЗ от 19.05.1995</w:t>
        </w:r>
      </w:hyperlink>
      <w:r w:rsidRPr="00ED5ABA">
        <w:rPr>
          <w:rFonts w:ascii="Arial" w:hAnsi="Arial" w:cs="Arial"/>
          <w:lang w:eastAsia="ru-RU"/>
        </w:rPr>
        <w:t>.</w:t>
      </w:r>
    </w:p>
    <w:p w:rsidR="00E2312A" w:rsidRDefault="00E2312A" w:rsidP="00C76C24">
      <w:pPr>
        <w:spacing w:before="80" w:after="0" w:line="240" w:lineRule="auto"/>
        <w:ind w:firstLine="284"/>
        <w:jc w:val="both"/>
        <w:rPr>
          <w:rFonts w:ascii="Arial" w:hAnsi="Arial" w:cs="Arial"/>
          <w:lang w:eastAsia="ru-RU"/>
        </w:rPr>
      </w:pPr>
      <w:r w:rsidRPr="00ED5ABA">
        <w:rPr>
          <w:rFonts w:ascii="Arial" w:hAnsi="Arial" w:cs="Arial"/>
          <w:lang w:eastAsia="ru-RU"/>
        </w:rPr>
        <w:t>3. Основные понятия, используемые в настоящем Положении:</w:t>
      </w:r>
    </w:p>
    <w:p w:rsidR="00E2312A" w:rsidRDefault="00E2312A" w:rsidP="00C76C24">
      <w:pPr>
        <w:pStyle w:val="ConsPlusNormal"/>
        <w:spacing w:before="80"/>
        <w:ind w:hanging="284"/>
        <w:jc w:val="both"/>
      </w:pPr>
      <w:r w:rsidRPr="00ED5ABA">
        <w:t xml:space="preserve">- </w:t>
      </w:r>
      <w:r w:rsidRPr="00003451">
        <w:rPr>
          <w:sz w:val="22"/>
          <w:szCs w:val="22"/>
        </w:rPr>
        <w:t>Аварийно-спасательное формирование - это самостояте</w:t>
      </w:r>
      <w:bookmarkStart w:id="0" w:name="_GoBack"/>
      <w:bookmarkEnd w:id="0"/>
      <w:r w:rsidRPr="00003451">
        <w:rPr>
          <w:sz w:val="22"/>
          <w:szCs w:val="22"/>
        </w:rPr>
        <w:t>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E2312A" w:rsidRDefault="00E2312A" w:rsidP="00C76C24">
      <w:pPr>
        <w:spacing w:before="60" w:after="0" w:line="240" w:lineRule="auto"/>
        <w:ind w:hanging="284"/>
        <w:jc w:val="both"/>
        <w:rPr>
          <w:rFonts w:ascii="Arial" w:hAnsi="Arial" w:cs="Arial"/>
          <w:lang w:eastAsia="ru-RU"/>
        </w:rPr>
      </w:pPr>
      <w:r w:rsidRPr="00ED5ABA">
        <w:rPr>
          <w:rFonts w:ascii="Arial" w:hAnsi="Arial" w:cs="Arial"/>
          <w:lang w:eastAsia="ru-RU"/>
        </w:rPr>
        <w:t>- спасатель - гражданин, подготовленный и аттестованный на проведение аварийно-спасательных работ;</w:t>
      </w:r>
    </w:p>
    <w:p w:rsidR="00E2312A" w:rsidRDefault="00E2312A" w:rsidP="00C76C24">
      <w:pPr>
        <w:spacing w:before="60" w:after="0" w:line="240" w:lineRule="auto"/>
        <w:ind w:hanging="284"/>
        <w:jc w:val="both"/>
        <w:rPr>
          <w:rFonts w:ascii="Arial" w:hAnsi="Arial" w:cs="Arial"/>
          <w:lang w:eastAsia="ru-RU"/>
        </w:rPr>
      </w:pPr>
      <w:r w:rsidRPr="00ED5ABA">
        <w:rPr>
          <w:rFonts w:ascii="Arial" w:hAnsi="Arial" w:cs="Arial"/>
          <w:lang w:eastAsia="ru-RU"/>
        </w:rPr>
        <w:t>-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E2312A" w:rsidRDefault="00E2312A" w:rsidP="00C76C24">
      <w:pPr>
        <w:spacing w:before="60" w:after="0" w:line="240" w:lineRule="auto"/>
        <w:ind w:hanging="284"/>
        <w:jc w:val="both"/>
        <w:rPr>
          <w:rFonts w:ascii="Arial" w:hAnsi="Arial" w:cs="Arial"/>
          <w:lang w:eastAsia="ru-RU"/>
        </w:rPr>
      </w:pPr>
      <w:r w:rsidRPr="00ED5ABA">
        <w:rPr>
          <w:rFonts w:ascii="Arial" w:hAnsi="Arial" w:cs="Arial"/>
          <w:lang w:eastAsia="ru-RU"/>
        </w:rPr>
        <w:t>- 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E2312A" w:rsidRDefault="00E2312A" w:rsidP="00C76C24">
      <w:pPr>
        <w:spacing w:before="60" w:after="0" w:line="240" w:lineRule="auto"/>
        <w:ind w:hanging="284"/>
        <w:jc w:val="both"/>
        <w:rPr>
          <w:rFonts w:ascii="Arial" w:hAnsi="Arial" w:cs="Arial"/>
          <w:lang w:eastAsia="ru-RU"/>
        </w:rPr>
      </w:pPr>
      <w:r w:rsidRPr="00ED5ABA">
        <w:rPr>
          <w:rFonts w:ascii="Arial" w:hAnsi="Arial" w:cs="Arial"/>
          <w:lang w:eastAsia="ru-RU"/>
        </w:rPr>
        <w:t xml:space="preserve">- органы местного самоуправления - Совет депутатов муниципального образования </w:t>
      </w:r>
      <w:r>
        <w:rPr>
          <w:rFonts w:ascii="Arial" w:hAnsi="Arial" w:cs="Arial"/>
          <w:lang w:eastAsia="ru-RU"/>
        </w:rPr>
        <w:t xml:space="preserve">Приморского городского </w:t>
      </w:r>
      <w:r w:rsidRPr="00ED5ABA">
        <w:rPr>
          <w:rFonts w:ascii="Arial" w:hAnsi="Arial" w:cs="Arial"/>
          <w:lang w:eastAsia="ru-RU"/>
        </w:rPr>
        <w:t xml:space="preserve">поселения (далее - Совет депутатов), администрация муниципального образования </w:t>
      </w:r>
      <w:r>
        <w:rPr>
          <w:rFonts w:ascii="Arial" w:hAnsi="Arial" w:cs="Arial"/>
          <w:lang w:eastAsia="ru-RU"/>
        </w:rPr>
        <w:t xml:space="preserve">Приморского городского </w:t>
      </w:r>
      <w:r w:rsidRPr="00ED5ABA">
        <w:rPr>
          <w:rFonts w:ascii="Arial" w:hAnsi="Arial" w:cs="Arial"/>
          <w:lang w:eastAsia="ru-RU"/>
        </w:rPr>
        <w:t xml:space="preserve">поселения (далее - администрация поселения), глава муниципального образования </w:t>
      </w:r>
      <w:r>
        <w:rPr>
          <w:rFonts w:ascii="Arial" w:hAnsi="Arial" w:cs="Arial"/>
          <w:lang w:eastAsia="ru-RU"/>
        </w:rPr>
        <w:t xml:space="preserve">Приморского городского </w:t>
      </w:r>
      <w:r w:rsidRPr="00ED5ABA">
        <w:rPr>
          <w:rFonts w:ascii="Arial" w:hAnsi="Arial" w:cs="Arial"/>
          <w:lang w:eastAsia="ru-RU"/>
        </w:rPr>
        <w:t>поселения (далее - глава поселения).</w:t>
      </w:r>
    </w:p>
    <w:p w:rsidR="00E2312A" w:rsidRPr="00ED5ABA" w:rsidRDefault="00E2312A" w:rsidP="00ED5ABA">
      <w:pPr>
        <w:spacing w:before="100" w:beforeAutospacing="1" w:after="100" w:afterAutospacing="1" w:line="240" w:lineRule="auto"/>
        <w:ind w:firstLine="284"/>
        <w:jc w:val="both"/>
        <w:outlineLvl w:val="2"/>
        <w:rPr>
          <w:rFonts w:ascii="Arial" w:hAnsi="Arial" w:cs="Arial"/>
          <w:b/>
          <w:bCs/>
          <w:lang w:eastAsia="ru-RU"/>
        </w:rPr>
      </w:pPr>
      <w:r w:rsidRPr="00ED5ABA">
        <w:rPr>
          <w:rFonts w:ascii="Arial" w:hAnsi="Arial" w:cs="Arial"/>
          <w:b/>
          <w:bCs/>
          <w:lang w:eastAsia="ru-RU"/>
        </w:rPr>
        <w:t xml:space="preserve">2. Полномочия органов местного самоуправления в вопросах создания, </w:t>
      </w:r>
      <w:r w:rsidRPr="00E80360">
        <w:rPr>
          <w:rFonts w:ascii="Arial" w:hAnsi="Arial" w:cs="Arial"/>
          <w:b/>
          <w:bCs/>
          <w:lang w:eastAsia="ru-RU"/>
        </w:rPr>
        <w:t xml:space="preserve">содержания </w:t>
      </w:r>
      <w:r w:rsidRPr="00ED5ABA">
        <w:rPr>
          <w:rFonts w:ascii="Arial" w:hAnsi="Arial" w:cs="Arial"/>
          <w:b/>
          <w:bCs/>
          <w:lang w:eastAsia="ru-RU"/>
        </w:rPr>
        <w:t>и организации деятельности аварийно-спасательного формирования</w:t>
      </w:r>
    </w:p>
    <w:p w:rsidR="00E2312A" w:rsidRDefault="00E2312A" w:rsidP="004214B7">
      <w:pPr>
        <w:spacing w:before="120" w:after="0" w:line="240" w:lineRule="auto"/>
        <w:ind w:hanging="567"/>
        <w:jc w:val="both"/>
        <w:rPr>
          <w:rFonts w:ascii="Arial" w:hAnsi="Arial" w:cs="Arial"/>
          <w:lang w:eastAsia="ru-RU"/>
        </w:rPr>
      </w:pPr>
      <w:r w:rsidRPr="00ED5ABA">
        <w:rPr>
          <w:rFonts w:ascii="Arial" w:hAnsi="Arial" w:cs="Arial"/>
          <w:lang w:eastAsia="ru-RU"/>
        </w:rPr>
        <w:t xml:space="preserve">2.1. К полномочиям Совета депутатов </w:t>
      </w:r>
      <w:r>
        <w:rPr>
          <w:rFonts w:ascii="Arial" w:hAnsi="Arial" w:cs="Arial"/>
          <w:lang w:eastAsia="ru-RU"/>
        </w:rPr>
        <w:t>относятся следующие вопросы:</w:t>
      </w:r>
    </w:p>
    <w:p w:rsidR="00E2312A" w:rsidRDefault="00E2312A" w:rsidP="004214B7">
      <w:pPr>
        <w:spacing w:before="60" w:after="0" w:line="240" w:lineRule="auto"/>
        <w:ind w:hanging="284"/>
        <w:jc w:val="both"/>
        <w:rPr>
          <w:rFonts w:ascii="Arial" w:hAnsi="Arial" w:cs="Arial"/>
          <w:lang w:eastAsia="ru-RU"/>
        </w:rPr>
      </w:pPr>
      <w:r w:rsidRPr="00ED5ABA">
        <w:rPr>
          <w:rFonts w:ascii="Arial" w:hAnsi="Arial" w:cs="Arial"/>
          <w:lang w:eastAsia="ru-RU"/>
        </w:rPr>
        <w:t>- принятие Положения о порядке создания, содержания и организации деятельности аварийно-спасательного формирования;</w:t>
      </w:r>
    </w:p>
    <w:p w:rsidR="00E2312A" w:rsidRDefault="00E2312A" w:rsidP="004214B7">
      <w:pPr>
        <w:spacing w:before="60" w:after="0" w:line="240" w:lineRule="auto"/>
        <w:ind w:hanging="284"/>
        <w:jc w:val="both"/>
        <w:rPr>
          <w:rFonts w:ascii="Arial" w:hAnsi="Arial" w:cs="Arial"/>
          <w:lang w:eastAsia="ru-RU"/>
        </w:rPr>
      </w:pPr>
      <w:r w:rsidRPr="00ED5ABA">
        <w:rPr>
          <w:rFonts w:ascii="Arial" w:hAnsi="Arial" w:cs="Arial"/>
          <w:lang w:eastAsia="ru-RU"/>
        </w:rPr>
        <w:t>- принятие решения о порядке создания, реорганизации, ликвидации аварийно-спасательного формирования;</w:t>
      </w:r>
    </w:p>
    <w:p w:rsidR="00E2312A" w:rsidRDefault="00E2312A" w:rsidP="004214B7">
      <w:pPr>
        <w:spacing w:before="60" w:after="0" w:line="240" w:lineRule="auto"/>
        <w:ind w:hanging="284"/>
        <w:jc w:val="both"/>
        <w:rPr>
          <w:rFonts w:ascii="Arial" w:hAnsi="Arial" w:cs="Arial"/>
          <w:lang w:eastAsia="ru-RU"/>
        </w:rPr>
      </w:pPr>
      <w:r w:rsidRPr="00ED5ABA">
        <w:rPr>
          <w:rFonts w:ascii="Arial" w:hAnsi="Arial" w:cs="Arial"/>
          <w:lang w:eastAsia="ru-RU"/>
        </w:rPr>
        <w:t>- осуществление контроля за деятельностью администрации поселения, главы поселения по созданию, содержанию и организации деятельности аварийно-спасательного формирования.</w:t>
      </w:r>
    </w:p>
    <w:p w:rsidR="00E2312A" w:rsidRDefault="00E2312A" w:rsidP="004214B7">
      <w:pPr>
        <w:spacing w:before="120" w:after="0" w:line="240" w:lineRule="auto"/>
        <w:ind w:hanging="567"/>
        <w:jc w:val="both"/>
        <w:rPr>
          <w:rFonts w:ascii="Arial" w:hAnsi="Arial" w:cs="Arial"/>
          <w:lang w:eastAsia="ru-RU"/>
        </w:rPr>
      </w:pPr>
      <w:r w:rsidRPr="00ED5ABA">
        <w:rPr>
          <w:rFonts w:ascii="Arial" w:hAnsi="Arial" w:cs="Arial"/>
          <w:lang w:eastAsia="ru-RU"/>
        </w:rPr>
        <w:t>2.2. К полномочиям администрации поселения относятся следующие вопросы:</w:t>
      </w:r>
    </w:p>
    <w:p w:rsidR="00E2312A" w:rsidRDefault="00E2312A" w:rsidP="004214B7">
      <w:pPr>
        <w:tabs>
          <w:tab w:val="left" w:pos="0"/>
        </w:tabs>
        <w:spacing w:before="60" w:after="0" w:line="240" w:lineRule="auto"/>
        <w:ind w:hanging="284"/>
        <w:jc w:val="both"/>
        <w:rPr>
          <w:rFonts w:ascii="Arial" w:hAnsi="Arial" w:cs="Arial"/>
          <w:lang w:eastAsia="ru-RU"/>
        </w:rPr>
      </w:pPr>
      <w:r w:rsidRPr="00ED5ABA">
        <w:rPr>
          <w:rFonts w:ascii="Arial" w:hAnsi="Arial" w:cs="Arial"/>
          <w:lang w:eastAsia="ru-RU"/>
        </w:rPr>
        <w:t>- создание, реорганизация, ликвидация на основании решения Совета депутатов поселения аварийно-спасательного формирования поселения;</w:t>
      </w:r>
    </w:p>
    <w:p w:rsidR="00E2312A" w:rsidRDefault="00E2312A" w:rsidP="004214B7">
      <w:pPr>
        <w:tabs>
          <w:tab w:val="left" w:pos="0"/>
        </w:tabs>
        <w:spacing w:before="60" w:after="0" w:line="240" w:lineRule="auto"/>
        <w:ind w:hanging="284"/>
        <w:jc w:val="both"/>
        <w:rPr>
          <w:rFonts w:ascii="Arial" w:hAnsi="Arial" w:cs="Arial"/>
          <w:lang w:eastAsia="ru-RU"/>
        </w:rPr>
      </w:pPr>
      <w:r w:rsidRPr="00ED5ABA">
        <w:rPr>
          <w:rFonts w:ascii="Arial" w:hAnsi="Arial" w:cs="Arial"/>
          <w:lang w:eastAsia="ru-RU"/>
        </w:rPr>
        <w:t>- содержание аварийно-спасательного формирования и организация его деятельности;</w:t>
      </w:r>
    </w:p>
    <w:p w:rsidR="00E2312A" w:rsidRDefault="00E2312A" w:rsidP="004214B7">
      <w:pPr>
        <w:tabs>
          <w:tab w:val="left" w:pos="0"/>
        </w:tabs>
        <w:spacing w:before="60" w:after="0" w:line="240" w:lineRule="auto"/>
        <w:ind w:hanging="284"/>
        <w:jc w:val="both"/>
        <w:rPr>
          <w:rFonts w:ascii="Arial" w:hAnsi="Arial" w:cs="Arial"/>
          <w:lang w:eastAsia="ru-RU"/>
        </w:rPr>
      </w:pPr>
      <w:r w:rsidRPr="00ED5ABA">
        <w:rPr>
          <w:rFonts w:ascii="Arial" w:hAnsi="Arial" w:cs="Arial"/>
          <w:lang w:eastAsia="ru-RU"/>
        </w:rPr>
        <w:t>- назначение руководителя аварийно-спасательного формирования и заключение с ним трудового договора;</w:t>
      </w:r>
    </w:p>
    <w:p w:rsidR="00E2312A" w:rsidRDefault="00E2312A" w:rsidP="004214B7">
      <w:pPr>
        <w:tabs>
          <w:tab w:val="left" w:pos="0"/>
        </w:tabs>
        <w:spacing w:before="60" w:after="0" w:line="240" w:lineRule="auto"/>
        <w:ind w:hanging="284"/>
        <w:jc w:val="both"/>
        <w:rPr>
          <w:rFonts w:ascii="Arial" w:hAnsi="Arial" w:cs="Arial"/>
          <w:lang w:eastAsia="ru-RU"/>
        </w:rPr>
      </w:pPr>
      <w:r w:rsidRPr="00ED5ABA">
        <w:rPr>
          <w:rFonts w:ascii="Arial" w:hAnsi="Arial" w:cs="Arial"/>
          <w:lang w:eastAsia="ru-RU"/>
        </w:rPr>
        <w:t>- осуществление контроля за деятельностью аварийно-спасательного формирования;</w:t>
      </w:r>
    </w:p>
    <w:p w:rsidR="00E2312A" w:rsidRDefault="00E2312A" w:rsidP="004214B7">
      <w:pPr>
        <w:tabs>
          <w:tab w:val="left" w:pos="0"/>
        </w:tabs>
        <w:spacing w:before="60" w:after="0" w:line="240" w:lineRule="auto"/>
        <w:ind w:hanging="284"/>
        <w:jc w:val="both"/>
        <w:rPr>
          <w:rFonts w:ascii="Arial" w:hAnsi="Arial" w:cs="Arial"/>
          <w:lang w:eastAsia="ru-RU"/>
        </w:rPr>
      </w:pPr>
      <w:r w:rsidRPr="00ED5ABA">
        <w:rPr>
          <w:rFonts w:ascii="Arial" w:hAnsi="Arial" w:cs="Arial"/>
          <w:lang w:eastAsia="ru-RU"/>
        </w:rPr>
        <w:t>- регистрация аварийно-спасательного формирования в порядке, установленном главой поселения;</w:t>
      </w:r>
    </w:p>
    <w:p w:rsidR="00E2312A" w:rsidRDefault="00E2312A" w:rsidP="004214B7">
      <w:pPr>
        <w:tabs>
          <w:tab w:val="left" w:pos="0"/>
        </w:tabs>
        <w:spacing w:before="60" w:after="0" w:line="240" w:lineRule="auto"/>
        <w:ind w:hanging="284"/>
        <w:jc w:val="both"/>
        <w:rPr>
          <w:rFonts w:ascii="Arial" w:hAnsi="Arial" w:cs="Arial"/>
          <w:lang w:eastAsia="ru-RU"/>
        </w:rPr>
      </w:pPr>
      <w:r w:rsidRPr="00ED5ABA">
        <w:rPr>
          <w:rFonts w:ascii="Arial" w:hAnsi="Arial" w:cs="Arial"/>
          <w:lang w:eastAsia="ru-RU"/>
        </w:rPr>
        <w:t>- ведение реестра аварийно-спасательных формирований, действующих на территории поселения;</w:t>
      </w:r>
    </w:p>
    <w:p w:rsidR="00E2312A" w:rsidRDefault="00E2312A" w:rsidP="00DD5908">
      <w:pPr>
        <w:tabs>
          <w:tab w:val="left" w:pos="0"/>
        </w:tabs>
        <w:spacing w:before="60" w:after="0" w:line="240" w:lineRule="auto"/>
        <w:ind w:hanging="284"/>
        <w:jc w:val="both"/>
        <w:rPr>
          <w:rFonts w:ascii="Arial" w:hAnsi="Arial" w:cs="Arial"/>
          <w:lang w:eastAsia="ru-RU"/>
        </w:rPr>
      </w:pPr>
      <w:r w:rsidRPr="00ED5ABA">
        <w:rPr>
          <w:rFonts w:ascii="Arial" w:hAnsi="Arial" w:cs="Arial"/>
          <w:lang w:eastAsia="ru-RU"/>
        </w:rPr>
        <w:t>- координация деятельности аварийно-спасательных формирований, действующих на территории поселения.</w:t>
      </w:r>
    </w:p>
    <w:p w:rsidR="00E2312A" w:rsidRPr="00C76C24" w:rsidRDefault="00E2312A" w:rsidP="00DD5908">
      <w:pPr>
        <w:tabs>
          <w:tab w:val="left" w:pos="0"/>
        </w:tabs>
        <w:spacing w:before="60" w:after="0" w:line="240" w:lineRule="auto"/>
        <w:ind w:hanging="284"/>
        <w:jc w:val="both"/>
        <w:rPr>
          <w:rFonts w:ascii="Arial" w:hAnsi="Arial" w:cs="Arial"/>
          <w:lang w:eastAsia="ru-RU"/>
        </w:rPr>
      </w:pPr>
      <w:r w:rsidRPr="00C76C24">
        <w:rPr>
          <w:rFonts w:ascii="Arial" w:hAnsi="Arial" w:cs="Arial"/>
          <w:lang w:eastAsia="ru-RU"/>
        </w:rPr>
        <w:t>- заключение договоров на несение аварийно-спасательной готовности с организациями, в состав которых входит аварийно-спасательное формирование, соответствующее следующим основным требованиям:</w:t>
      </w:r>
    </w:p>
    <w:p w:rsidR="00E2312A" w:rsidRPr="00C76C24" w:rsidRDefault="00E2312A" w:rsidP="00DD5908">
      <w:pPr>
        <w:spacing w:before="60" w:after="0" w:line="240" w:lineRule="auto"/>
        <w:ind w:hanging="284"/>
        <w:jc w:val="both"/>
        <w:rPr>
          <w:rFonts w:ascii="Arial" w:hAnsi="Arial" w:cs="Arial"/>
          <w:lang w:eastAsia="ru-RU"/>
        </w:rPr>
      </w:pPr>
      <w:r w:rsidRPr="00C76C24">
        <w:rPr>
          <w:rFonts w:ascii="Arial" w:hAnsi="Arial" w:cs="Arial"/>
          <w:lang w:eastAsia="ru-RU"/>
        </w:rPr>
        <w:t>- оснащенность техническими и транспортными средствами, обеспечивающими выполнение возложенных на него задач и функций по предупреждению и ликвидации чрезвычайных ситуаций;</w:t>
      </w:r>
    </w:p>
    <w:p w:rsidR="00E2312A" w:rsidRPr="00C76C24" w:rsidRDefault="00E2312A" w:rsidP="00DD5908">
      <w:pPr>
        <w:spacing w:before="60" w:after="0" w:line="240" w:lineRule="auto"/>
        <w:ind w:hanging="284"/>
        <w:jc w:val="both"/>
        <w:rPr>
          <w:rFonts w:ascii="Arial" w:hAnsi="Arial" w:cs="Arial"/>
          <w:lang w:eastAsia="ru-RU"/>
        </w:rPr>
      </w:pPr>
      <w:r w:rsidRPr="00C76C24">
        <w:rPr>
          <w:rFonts w:ascii="Arial" w:hAnsi="Arial" w:cs="Arial"/>
          <w:lang w:eastAsia="ru-RU"/>
        </w:rPr>
        <w:t>- наличие помещений и оборудования, обеспечивающих несение дежурства, надежной связи, системы оповещения личного состава, мест для размещения транспорта, помещений для имущества;</w:t>
      </w:r>
    </w:p>
    <w:p w:rsidR="00E2312A" w:rsidRPr="00C76C24" w:rsidRDefault="00E2312A" w:rsidP="00DD5908">
      <w:pPr>
        <w:spacing w:before="60" w:after="0" w:line="240" w:lineRule="auto"/>
        <w:ind w:hanging="284"/>
        <w:jc w:val="both"/>
        <w:rPr>
          <w:rFonts w:ascii="Arial" w:hAnsi="Arial" w:cs="Arial"/>
          <w:lang w:eastAsia="ru-RU"/>
        </w:rPr>
      </w:pPr>
      <w:r w:rsidRPr="00C76C24">
        <w:rPr>
          <w:rFonts w:ascii="Arial" w:hAnsi="Arial" w:cs="Arial"/>
          <w:lang w:eastAsia="ru-RU"/>
        </w:rPr>
        <w:t>- наличие учебно-материальной базы, позволяющей проводить все виды подготовки для обеспечения соответствующего уровня готовности к выполнению уставных задач.</w:t>
      </w:r>
    </w:p>
    <w:p w:rsidR="00E2312A" w:rsidRPr="00C76C24" w:rsidRDefault="00E2312A" w:rsidP="00DD5908">
      <w:pPr>
        <w:spacing w:before="60" w:after="0" w:line="240" w:lineRule="auto"/>
        <w:ind w:hanging="284"/>
        <w:jc w:val="both"/>
        <w:rPr>
          <w:rFonts w:ascii="Arial" w:hAnsi="Arial" w:cs="Arial"/>
          <w:lang w:eastAsia="ru-RU"/>
        </w:rPr>
      </w:pPr>
      <w:r w:rsidRPr="00C76C24">
        <w:rPr>
          <w:rFonts w:ascii="Arial" w:hAnsi="Arial" w:cs="Arial"/>
          <w:lang w:eastAsia="ru-RU"/>
        </w:rPr>
        <w:t>- спасатели, принимающие непосредственное участие в ликвидации последствий чрезвычайных ситуаций, должны быть аттестованы на право ведения аварийно-спасательных и других неотложных работ в соответствии с уставом  и положением  АСФ организации.</w:t>
      </w:r>
    </w:p>
    <w:p w:rsidR="00E2312A" w:rsidRPr="00C76C24" w:rsidRDefault="00E2312A" w:rsidP="004214B7">
      <w:pPr>
        <w:spacing w:before="120" w:after="0" w:line="240" w:lineRule="auto"/>
        <w:ind w:hanging="567"/>
        <w:jc w:val="both"/>
        <w:rPr>
          <w:rFonts w:ascii="Arial" w:hAnsi="Arial" w:cs="Arial"/>
          <w:lang w:eastAsia="ru-RU"/>
        </w:rPr>
      </w:pPr>
      <w:r w:rsidRPr="00C76C24">
        <w:rPr>
          <w:rFonts w:ascii="Arial" w:hAnsi="Arial" w:cs="Arial"/>
          <w:lang w:eastAsia="ru-RU"/>
        </w:rPr>
        <w:t>2.3. К компетенции главы поселения относятся следующие вопросы:</w:t>
      </w:r>
    </w:p>
    <w:p w:rsidR="00E2312A" w:rsidRDefault="00E2312A" w:rsidP="004214B7">
      <w:pPr>
        <w:spacing w:before="60" w:after="0" w:line="240" w:lineRule="auto"/>
        <w:ind w:hanging="284"/>
        <w:jc w:val="both"/>
        <w:rPr>
          <w:rFonts w:ascii="Arial" w:hAnsi="Arial" w:cs="Arial"/>
          <w:lang w:eastAsia="ru-RU"/>
        </w:rPr>
      </w:pPr>
      <w:r w:rsidRPr="00ED5ABA">
        <w:rPr>
          <w:rFonts w:ascii="Arial" w:hAnsi="Arial" w:cs="Arial"/>
          <w:lang w:eastAsia="ru-RU"/>
        </w:rPr>
        <w:t>- установление порядка регистрации аварийно-спасательных формирований;</w:t>
      </w:r>
    </w:p>
    <w:p w:rsidR="00E2312A" w:rsidRDefault="00E2312A" w:rsidP="004214B7">
      <w:pPr>
        <w:spacing w:before="60" w:after="0" w:line="240" w:lineRule="auto"/>
        <w:ind w:hanging="284"/>
        <w:jc w:val="both"/>
        <w:rPr>
          <w:rFonts w:ascii="Arial" w:hAnsi="Arial" w:cs="Arial"/>
          <w:lang w:eastAsia="ru-RU"/>
        </w:rPr>
      </w:pPr>
      <w:r w:rsidRPr="00ED5ABA">
        <w:rPr>
          <w:rFonts w:ascii="Arial" w:hAnsi="Arial" w:cs="Arial"/>
          <w:lang w:eastAsia="ru-RU"/>
        </w:rPr>
        <w:t>- определение состава и структуры аварийно-спасательного формирования;</w:t>
      </w:r>
    </w:p>
    <w:p w:rsidR="00E2312A" w:rsidRDefault="00E2312A" w:rsidP="004214B7">
      <w:pPr>
        <w:spacing w:before="60" w:after="0" w:line="240" w:lineRule="auto"/>
        <w:ind w:hanging="284"/>
        <w:jc w:val="both"/>
        <w:rPr>
          <w:rFonts w:ascii="Arial" w:hAnsi="Arial" w:cs="Arial"/>
          <w:lang w:eastAsia="ru-RU"/>
        </w:rPr>
      </w:pPr>
      <w:r w:rsidRPr="00ED5ABA">
        <w:rPr>
          <w:rFonts w:ascii="Arial" w:hAnsi="Arial" w:cs="Arial"/>
          <w:lang w:eastAsia="ru-RU"/>
        </w:rPr>
        <w:t>- осуществление контроля за деятельностью аварийно-спасательного формирования.</w:t>
      </w:r>
    </w:p>
    <w:p w:rsidR="00E2312A" w:rsidRPr="00C76C24" w:rsidRDefault="00E2312A" w:rsidP="00C76C24">
      <w:pPr>
        <w:spacing w:before="60" w:after="0" w:line="240" w:lineRule="auto"/>
        <w:ind w:left="-142" w:hanging="142"/>
        <w:jc w:val="both"/>
        <w:rPr>
          <w:rFonts w:ascii="Arial" w:hAnsi="Arial" w:cs="Arial"/>
          <w:lang w:eastAsia="ru-RU"/>
        </w:rPr>
      </w:pPr>
      <w:r w:rsidRPr="00C76C24">
        <w:rPr>
          <w:rFonts w:ascii="Arial" w:hAnsi="Arial" w:cs="Arial"/>
          <w:lang w:eastAsia="ru-RU"/>
        </w:rPr>
        <w:t>- при возникновении чрезвычайных ситуаций, совместная координация действий с аварийно-спасательными формированиями организаций, действующих на территории МО</w:t>
      </w:r>
      <w:r>
        <w:rPr>
          <w:rFonts w:ascii="Arial" w:hAnsi="Arial" w:cs="Arial"/>
          <w:lang w:eastAsia="ru-RU"/>
        </w:rPr>
        <w:t xml:space="preserve"> </w:t>
      </w:r>
      <w:r w:rsidRPr="00C76C24">
        <w:rPr>
          <w:rFonts w:ascii="Arial" w:hAnsi="Arial" w:cs="Arial"/>
          <w:lang w:eastAsia="ru-RU"/>
        </w:rPr>
        <w:t>«Приморское городское поселение»  на основании заключенных договоров.</w:t>
      </w:r>
    </w:p>
    <w:p w:rsidR="00E2312A" w:rsidRPr="00ED5ABA" w:rsidRDefault="00E2312A" w:rsidP="004214B7">
      <w:pPr>
        <w:spacing w:before="240" w:after="240" w:line="240" w:lineRule="auto"/>
        <w:ind w:firstLine="284"/>
        <w:jc w:val="both"/>
        <w:outlineLvl w:val="2"/>
        <w:rPr>
          <w:rFonts w:ascii="Arial" w:hAnsi="Arial" w:cs="Arial"/>
          <w:b/>
          <w:bCs/>
          <w:lang w:eastAsia="ru-RU"/>
        </w:rPr>
      </w:pPr>
      <w:r>
        <w:rPr>
          <w:rFonts w:ascii="Arial" w:hAnsi="Arial" w:cs="Arial"/>
          <w:b/>
          <w:bCs/>
          <w:lang w:eastAsia="ru-RU"/>
        </w:rPr>
        <w:t xml:space="preserve">3. </w:t>
      </w:r>
      <w:r w:rsidRPr="00ED5ABA">
        <w:rPr>
          <w:rFonts w:ascii="Arial" w:hAnsi="Arial" w:cs="Arial"/>
          <w:b/>
          <w:bCs/>
          <w:lang w:eastAsia="ru-RU"/>
        </w:rPr>
        <w:t>Порядок создания аварийно-спасательного формирования</w:t>
      </w:r>
    </w:p>
    <w:p w:rsidR="00E2312A" w:rsidRDefault="00E2312A" w:rsidP="00C76C24">
      <w:pPr>
        <w:spacing w:after="0" w:line="240" w:lineRule="auto"/>
        <w:ind w:hanging="567"/>
        <w:jc w:val="both"/>
        <w:rPr>
          <w:rFonts w:ascii="Arial" w:hAnsi="Arial" w:cs="Arial"/>
          <w:lang w:eastAsia="ru-RU"/>
        </w:rPr>
      </w:pPr>
      <w:r w:rsidRPr="00ED5ABA">
        <w:rPr>
          <w:rFonts w:ascii="Arial" w:hAnsi="Arial" w:cs="Arial"/>
          <w:lang w:eastAsia="ru-RU"/>
        </w:rPr>
        <w:t>3.1. Аварийно-спасательное формирование создается администрацией поселения на основании решения Совета депутатов</w:t>
      </w:r>
      <w:r>
        <w:rPr>
          <w:rFonts w:ascii="Arial" w:hAnsi="Arial" w:cs="Arial"/>
          <w:lang w:eastAsia="ru-RU"/>
        </w:rPr>
        <w:t>.</w:t>
      </w:r>
      <w:r w:rsidRPr="00ED5ABA">
        <w:rPr>
          <w:rFonts w:ascii="Arial" w:hAnsi="Arial" w:cs="Arial"/>
          <w:lang w:eastAsia="ru-RU"/>
        </w:rPr>
        <w:t xml:space="preserve"> в форме:</w:t>
      </w:r>
    </w:p>
    <w:p w:rsidR="00E2312A" w:rsidRPr="00C76C24" w:rsidRDefault="00E2312A" w:rsidP="00C76C24">
      <w:pPr>
        <w:spacing w:after="0" w:line="240" w:lineRule="auto"/>
        <w:ind w:hanging="284"/>
        <w:jc w:val="both"/>
        <w:rPr>
          <w:rFonts w:ascii="Arial" w:hAnsi="Arial" w:cs="Arial"/>
          <w:lang w:eastAsia="ru-RU"/>
        </w:rPr>
      </w:pPr>
      <w:r w:rsidRPr="00DD5908">
        <w:rPr>
          <w:rFonts w:ascii="Arial" w:hAnsi="Arial" w:cs="Arial"/>
          <w:lang w:eastAsia="ru-RU"/>
        </w:rPr>
        <w:t xml:space="preserve">- на постоянной штатной основе - профессиональные аварийно-спасательные службы, профессиональные аварийно-спасательные </w:t>
      </w:r>
      <w:r w:rsidRPr="00C76C24">
        <w:rPr>
          <w:rFonts w:ascii="Arial" w:hAnsi="Arial" w:cs="Arial"/>
          <w:lang w:eastAsia="ru-RU"/>
        </w:rPr>
        <w:t>формирования (муниципальное учреждение);</w:t>
      </w:r>
    </w:p>
    <w:p w:rsidR="00E2312A" w:rsidRPr="00C76C24" w:rsidRDefault="00E2312A" w:rsidP="00C76C24">
      <w:pPr>
        <w:spacing w:after="0" w:line="240" w:lineRule="auto"/>
        <w:ind w:hanging="284"/>
        <w:jc w:val="both"/>
        <w:rPr>
          <w:rFonts w:ascii="Arial" w:hAnsi="Arial" w:cs="Arial"/>
          <w:lang w:eastAsia="ru-RU"/>
        </w:rPr>
      </w:pPr>
      <w:r w:rsidRPr="00C76C24">
        <w:rPr>
          <w:rFonts w:ascii="Arial" w:hAnsi="Arial" w:cs="Arial"/>
          <w:lang w:eastAsia="ru-RU"/>
        </w:rPr>
        <w:t>- на нештатной основе - нештатные аварийно-спасательные формирования;</w:t>
      </w:r>
    </w:p>
    <w:p w:rsidR="00E2312A" w:rsidRPr="00C76C24" w:rsidRDefault="00E2312A" w:rsidP="00C76C24">
      <w:pPr>
        <w:spacing w:after="0" w:line="240" w:lineRule="auto"/>
        <w:ind w:hanging="284"/>
        <w:jc w:val="both"/>
        <w:rPr>
          <w:rFonts w:ascii="Arial" w:hAnsi="Arial" w:cs="Arial"/>
          <w:lang w:eastAsia="ru-RU"/>
        </w:rPr>
      </w:pPr>
      <w:r w:rsidRPr="00C76C24">
        <w:rPr>
          <w:rFonts w:ascii="Arial" w:hAnsi="Arial" w:cs="Arial"/>
          <w:lang w:eastAsia="ru-RU"/>
        </w:rPr>
        <w:t>- на общественных началах - общественные аварийно-спасательные формирования.</w:t>
      </w:r>
    </w:p>
    <w:p w:rsidR="00E2312A" w:rsidRPr="00C76C24" w:rsidRDefault="00E2312A" w:rsidP="00C76C24">
      <w:pPr>
        <w:spacing w:after="0" w:line="240" w:lineRule="auto"/>
        <w:ind w:hanging="284"/>
        <w:jc w:val="both"/>
        <w:rPr>
          <w:rFonts w:ascii="Arial" w:hAnsi="Arial" w:cs="Arial"/>
          <w:lang w:eastAsia="ru-RU"/>
        </w:rPr>
      </w:pPr>
      <w:r w:rsidRPr="00C76C24">
        <w:rPr>
          <w:rFonts w:ascii="Arial" w:hAnsi="Arial" w:cs="Arial"/>
          <w:lang w:eastAsia="ru-RU"/>
        </w:rPr>
        <w:t>- заключения договоров с организациями, в состав которых входят аварийно-спасательные формирования.</w:t>
      </w:r>
    </w:p>
    <w:p w:rsidR="00E2312A" w:rsidRDefault="00E2312A" w:rsidP="00C76C24">
      <w:pPr>
        <w:spacing w:before="60" w:after="0" w:line="240" w:lineRule="auto"/>
        <w:ind w:hanging="567"/>
        <w:jc w:val="both"/>
        <w:rPr>
          <w:rFonts w:ascii="Arial" w:hAnsi="Arial" w:cs="Arial"/>
          <w:lang w:eastAsia="ru-RU"/>
        </w:rPr>
      </w:pPr>
      <w:r>
        <w:rPr>
          <w:rFonts w:ascii="Arial" w:hAnsi="Arial" w:cs="Arial"/>
          <w:lang w:eastAsia="ru-RU"/>
        </w:rPr>
        <w:t>3</w:t>
      </w:r>
      <w:r w:rsidRPr="00ED5ABA">
        <w:rPr>
          <w:rFonts w:ascii="Arial" w:hAnsi="Arial" w:cs="Arial"/>
          <w:lang w:eastAsia="ru-RU"/>
        </w:rPr>
        <w:t>.2. Состав и структура профессионального аварийно-спасательного формирования определяется главой поселения при его создании, исходя из возложенных на них задач по предупреждению и ликвидации чрезвычайных ситуаций, а также требований законодательства.</w:t>
      </w:r>
    </w:p>
    <w:p w:rsidR="00E2312A" w:rsidRDefault="00E2312A" w:rsidP="004214B7">
      <w:pPr>
        <w:spacing w:before="240" w:after="240" w:line="240" w:lineRule="auto"/>
        <w:ind w:firstLine="284"/>
        <w:jc w:val="both"/>
        <w:outlineLvl w:val="2"/>
        <w:rPr>
          <w:rFonts w:ascii="Arial" w:hAnsi="Arial" w:cs="Arial"/>
          <w:b/>
          <w:bCs/>
          <w:lang w:eastAsia="ru-RU"/>
        </w:rPr>
      </w:pPr>
    </w:p>
    <w:p w:rsidR="00E2312A" w:rsidRPr="00ED5ABA" w:rsidRDefault="00E2312A" w:rsidP="004214B7">
      <w:pPr>
        <w:spacing w:before="240" w:after="240" w:line="240" w:lineRule="auto"/>
        <w:ind w:firstLine="284"/>
        <w:jc w:val="both"/>
        <w:outlineLvl w:val="2"/>
        <w:rPr>
          <w:rFonts w:ascii="Arial" w:hAnsi="Arial" w:cs="Arial"/>
          <w:b/>
          <w:bCs/>
          <w:lang w:eastAsia="ru-RU"/>
        </w:rPr>
      </w:pPr>
      <w:r>
        <w:rPr>
          <w:rFonts w:ascii="Arial" w:hAnsi="Arial" w:cs="Arial"/>
          <w:b/>
          <w:bCs/>
          <w:lang w:eastAsia="ru-RU"/>
        </w:rPr>
        <w:t>4.</w:t>
      </w:r>
      <w:r w:rsidRPr="00ED5ABA">
        <w:rPr>
          <w:rFonts w:ascii="Arial" w:hAnsi="Arial" w:cs="Arial"/>
          <w:b/>
          <w:bCs/>
          <w:lang w:eastAsia="ru-RU"/>
        </w:rPr>
        <w:t xml:space="preserve"> Задачи аварийно-спасательного формирования</w:t>
      </w:r>
    </w:p>
    <w:p w:rsidR="00E2312A" w:rsidRDefault="00E2312A" w:rsidP="004214B7">
      <w:pPr>
        <w:spacing w:before="60" w:after="0" w:line="240" w:lineRule="auto"/>
        <w:ind w:hanging="567"/>
        <w:jc w:val="both"/>
        <w:rPr>
          <w:rFonts w:ascii="Arial" w:hAnsi="Arial" w:cs="Arial"/>
          <w:lang w:eastAsia="ru-RU"/>
        </w:rPr>
      </w:pPr>
      <w:r w:rsidRPr="00ED5ABA">
        <w:rPr>
          <w:rFonts w:ascii="Arial" w:hAnsi="Arial" w:cs="Arial"/>
          <w:lang w:eastAsia="ru-RU"/>
        </w:rPr>
        <w:t>4.1. Основными задачами аварийно-спасательного формирования являются:</w:t>
      </w:r>
    </w:p>
    <w:p w:rsidR="00E2312A" w:rsidRDefault="00E2312A" w:rsidP="004214B7">
      <w:pPr>
        <w:spacing w:before="60" w:after="0" w:line="240" w:lineRule="auto"/>
        <w:ind w:hanging="284"/>
        <w:jc w:val="both"/>
        <w:rPr>
          <w:rFonts w:ascii="Arial" w:hAnsi="Arial" w:cs="Arial"/>
          <w:lang w:eastAsia="ru-RU"/>
        </w:rPr>
      </w:pPr>
      <w:r w:rsidRPr="00ED5ABA">
        <w:rPr>
          <w:rFonts w:ascii="Arial" w:hAnsi="Arial" w:cs="Arial"/>
          <w:lang w:eastAsia="ru-RU"/>
        </w:rPr>
        <w:t>- поддержание сил и средств аварийно-спасательного формирования в постоянной готовности к выдвижению в зоны чрезвычайных ситуаций и проведению работ по ликвидации чрезвычайных ситуаций;</w:t>
      </w:r>
    </w:p>
    <w:p w:rsidR="00E2312A" w:rsidRDefault="00E2312A" w:rsidP="004214B7">
      <w:pPr>
        <w:spacing w:before="60" w:after="0" w:line="240" w:lineRule="auto"/>
        <w:ind w:hanging="284"/>
        <w:jc w:val="both"/>
        <w:rPr>
          <w:rFonts w:ascii="Arial" w:hAnsi="Arial" w:cs="Arial"/>
          <w:lang w:eastAsia="ru-RU"/>
        </w:rPr>
      </w:pPr>
      <w:r w:rsidRPr="00ED5ABA">
        <w:rPr>
          <w:rFonts w:ascii="Arial" w:hAnsi="Arial" w:cs="Arial"/>
          <w:lang w:eastAsia="ru-RU"/>
        </w:rPr>
        <w:t>- контроль за готовностью обслуживаемых объектов и территорий к проведению на них работ по ликвидации чрезвычайных ситуаций;</w:t>
      </w:r>
    </w:p>
    <w:p w:rsidR="00E2312A" w:rsidRDefault="00E2312A" w:rsidP="004214B7">
      <w:pPr>
        <w:spacing w:before="60" w:after="0" w:line="240" w:lineRule="auto"/>
        <w:ind w:hanging="284"/>
        <w:jc w:val="both"/>
        <w:rPr>
          <w:rFonts w:ascii="Arial" w:hAnsi="Arial" w:cs="Arial"/>
          <w:lang w:eastAsia="ru-RU"/>
        </w:rPr>
      </w:pPr>
      <w:r w:rsidRPr="00ED5ABA">
        <w:rPr>
          <w:rFonts w:ascii="Arial" w:hAnsi="Arial" w:cs="Arial"/>
          <w:lang w:eastAsia="ru-RU"/>
        </w:rPr>
        <w:t>- ликвидация чрезвычайных ситуаций на обслуживаемых объектах и территориях.</w:t>
      </w:r>
    </w:p>
    <w:p w:rsidR="00E2312A" w:rsidRDefault="00E2312A" w:rsidP="004214B7">
      <w:pPr>
        <w:spacing w:before="120" w:after="0" w:line="240" w:lineRule="auto"/>
        <w:ind w:hanging="567"/>
        <w:jc w:val="both"/>
        <w:rPr>
          <w:rFonts w:ascii="Arial" w:hAnsi="Arial" w:cs="Arial"/>
          <w:lang w:eastAsia="ru-RU"/>
        </w:rPr>
      </w:pPr>
      <w:r w:rsidRPr="00ED5ABA">
        <w:rPr>
          <w:rFonts w:ascii="Arial" w:hAnsi="Arial" w:cs="Arial"/>
          <w:lang w:eastAsia="ru-RU"/>
        </w:rPr>
        <w:t>4.2. На аварийно-спасательное формирование могут возлагаться задачи по:</w:t>
      </w:r>
    </w:p>
    <w:p w:rsidR="00E2312A" w:rsidRDefault="00E2312A" w:rsidP="004214B7">
      <w:pPr>
        <w:spacing w:before="60" w:after="0" w:line="240" w:lineRule="auto"/>
        <w:ind w:hanging="142"/>
        <w:jc w:val="both"/>
        <w:rPr>
          <w:rFonts w:ascii="Arial" w:hAnsi="Arial" w:cs="Arial"/>
          <w:lang w:eastAsia="ru-RU"/>
        </w:rPr>
      </w:pPr>
      <w:r w:rsidRPr="00ED5ABA">
        <w:rPr>
          <w:rFonts w:ascii="Arial" w:hAnsi="Arial" w:cs="Arial"/>
          <w:lang w:eastAsia="ru-RU"/>
        </w:rPr>
        <w:t>- участию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rsidR="00E2312A" w:rsidRDefault="00E2312A" w:rsidP="004214B7">
      <w:pPr>
        <w:spacing w:before="60" w:after="0" w:line="240" w:lineRule="auto"/>
        <w:ind w:hanging="142"/>
        <w:jc w:val="both"/>
        <w:rPr>
          <w:rFonts w:ascii="Arial" w:hAnsi="Arial" w:cs="Arial"/>
          <w:lang w:eastAsia="ru-RU"/>
        </w:rPr>
      </w:pPr>
      <w:r w:rsidRPr="00ED5ABA">
        <w:rPr>
          <w:rFonts w:ascii="Arial" w:hAnsi="Arial" w:cs="Arial"/>
          <w:lang w:eastAsia="ru-RU"/>
        </w:rPr>
        <w:t>- 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E2312A" w:rsidRDefault="00E2312A" w:rsidP="004214B7">
      <w:pPr>
        <w:spacing w:before="60" w:after="0" w:line="240" w:lineRule="auto"/>
        <w:ind w:hanging="142"/>
        <w:jc w:val="both"/>
        <w:rPr>
          <w:rFonts w:ascii="Arial" w:hAnsi="Arial" w:cs="Arial"/>
          <w:lang w:eastAsia="ru-RU"/>
        </w:rPr>
      </w:pPr>
      <w:r w:rsidRPr="00ED5ABA">
        <w:rPr>
          <w:rFonts w:ascii="Arial" w:hAnsi="Arial" w:cs="Arial"/>
          <w:lang w:eastAsia="ru-RU"/>
        </w:rPr>
        <w:t>- 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E2312A" w:rsidRDefault="00E2312A" w:rsidP="004214B7">
      <w:pPr>
        <w:spacing w:before="60" w:after="0" w:line="240" w:lineRule="auto"/>
        <w:ind w:hanging="142"/>
        <w:jc w:val="both"/>
        <w:rPr>
          <w:rFonts w:ascii="Arial" w:hAnsi="Arial" w:cs="Arial"/>
          <w:lang w:eastAsia="ru-RU"/>
        </w:rPr>
      </w:pPr>
      <w:r w:rsidRPr="00ED5ABA">
        <w:rPr>
          <w:rFonts w:ascii="Arial" w:hAnsi="Arial" w:cs="Arial"/>
          <w:lang w:eastAsia="ru-RU"/>
        </w:rPr>
        <w:t>- участию в разработке нормативных документов по вопросам организации и проведения аварийно-спасательных и неотложных работ;</w:t>
      </w:r>
    </w:p>
    <w:p w:rsidR="00E2312A" w:rsidRDefault="00E2312A" w:rsidP="004214B7">
      <w:pPr>
        <w:spacing w:before="60" w:after="0" w:line="240" w:lineRule="auto"/>
        <w:ind w:hanging="142"/>
        <w:jc w:val="both"/>
        <w:rPr>
          <w:rFonts w:ascii="Arial" w:hAnsi="Arial" w:cs="Arial"/>
          <w:lang w:eastAsia="ru-RU"/>
        </w:rPr>
      </w:pPr>
      <w:r w:rsidRPr="00ED5ABA">
        <w:rPr>
          <w:rFonts w:ascii="Arial" w:hAnsi="Arial" w:cs="Arial"/>
          <w:lang w:eastAsia="ru-RU"/>
        </w:rPr>
        <w:t>- выработке предложений по вопросам правового и технического обеспечения деятельности аварийно-спасательного формирования, социальной защиты спасателей и других работников аварийно-спасательного формирования.</w:t>
      </w:r>
    </w:p>
    <w:p w:rsidR="00E2312A" w:rsidRPr="00ED5ABA" w:rsidRDefault="00E2312A" w:rsidP="00ED5ABA">
      <w:pPr>
        <w:spacing w:before="100" w:beforeAutospacing="1" w:after="100" w:afterAutospacing="1" w:line="240" w:lineRule="auto"/>
        <w:ind w:firstLine="284"/>
        <w:jc w:val="both"/>
        <w:outlineLvl w:val="2"/>
        <w:rPr>
          <w:rFonts w:ascii="Arial" w:hAnsi="Arial" w:cs="Arial"/>
          <w:b/>
          <w:bCs/>
          <w:lang w:eastAsia="ru-RU"/>
        </w:rPr>
      </w:pPr>
      <w:r w:rsidRPr="00ED5ABA">
        <w:rPr>
          <w:rFonts w:ascii="Arial" w:hAnsi="Arial" w:cs="Arial"/>
          <w:b/>
          <w:bCs/>
          <w:lang w:eastAsia="ru-RU"/>
        </w:rPr>
        <w:t>5. Организация деятельности аварийно-спасательного формирования</w:t>
      </w:r>
    </w:p>
    <w:p w:rsidR="00E2312A" w:rsidRDefault="00E2312A" w:rsidP="004214B7">
      <w:pPr>
        <w:spacing w:before="120" w:after="0" w:line="240" w:lineRule="auto"/>
        <w:ind w:hanging="567"/>
        <w:jc w:val="both"/>
        <w:rPr>
          <w:rFonts w:ascii="Arial" w:hAnsi="Arial" w:cs="Arial"/>
          <w:lang w:eastAsia="ru-RU"/>
        </w:rPr>
      </w:pPr>
      <w:r w:rsidRPr="00ED5ABA">
        <w:rPr>
          <w:rFonts w:ascii="Arial" w:hAnsi="Arial" w:cs="Arial"/>
          <w:lang w:eastAsia="ru-RU"/>
        </w:rPr>
        <w:t xml:space="preserve">5.1. Аварийно-спасательное формирование осуществляет свою деятельность в соответствии с законодательством Российской Федерации и Ленинградской области, настоящего Положения и </w:t>
      </w:r>
      <w:r>
        <w:rPr>
          <w:rFonts w:ascii="Arial" w:hAnsi="Arial" w:cs="Arial"/>
          <w:lang w:eastAsia="ru-RU"/>
        </w:rPr>
        <w:t>У</w:t>
      </w:r>
      <w:r w:rsidRPr="00ED5ABA">
        <w:rPr>
          <w:rFonts w:ascii="Arial" w:hAnsi="Arial" w:cs="Arial"/>
          <w:lang w:eastAsia="ru-RU"/>
        </w:rPr>
        <w:t>става аварийно-спасательного формирования.</w:t>
      </w:r>
    </w:p>
    <w:p w:rsidR="00E2312A" w:rsidRDefault="00E2312A" w:rsidP="004214B7">
      <w:pPr>
        <w:spacing w:before="120" w:after="0" w:line="240" w:lineRule="auto"/>
        <w:ind w:hanging="567"/>
        <w:jc w:val="both"/>
        <w:rPr>
          <w:rFonts w:ascii="Arial" w:hAnsi="Arial" w:cs="Arial"/>
          <w:lang w:eastAsia="ru-RU"/>
        </w:rPr>
      </w:pPr>
      <w:r w:rsidRPr="00ED5ABA">
        <w:rPr>
          <w:rFonts w:ascii="Arial" w:hAnsi="Arial" w:cs="Arial"/>
          <w:lang w:eastAsia="ru-RU"/>
        </w:rPr>
        <w:t>5.2. Комплектование аварийно-спасательного формирования осуществляется на добровольной основе.</w:t>
      </w:r>
    </w:p>
    <w:p w:rsidR="00E2312A" w:rsidRDefault="00E2312A" w:rsidP="004214B7">
      <w:pPr>
        <w:spacing w:before="120" w:after="0" w:line="240" w:lineRule="auto"/>
        <w:ind w:firstLine="284"/>
        <w:jc w:val="both"/>
        <w:rPr>
          <w:rFonts w:ascii="Arial" w:hAnsi="Arial" w:cs="Arial"/>
          <w:lang w:eastAsia="ru-RU"/>
        </w:rPr>
      </w:pPr>
      <w:r w:rsidRPr="00ED5ABA">
        <w:rPr>
          <w:rFonts w:ascii="Arial" w:hAnsi="Arial" w:cs="Arial"/>
          <w:lang w:eastAsia="ru-RU"/>
        </w:rPr>
        <w:t>На должности спасателей на профессиональной основе принимаются граждане, имеющие среднее (полное)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
    <w:p w:rsidR="00E2312A" w:rsidRDefault="00E2312A" w:rsidP="004214B7">
      <w:pPr>
        <w:spacing w:before="120" w:after="0" w:line="240" w:lineRule="auto"/>
        <w:ind w:firstLine="284"/>
        <w:jc w:val="both"/>
        <w:rPr>
          <w:rFonts w:ascii="Arial" w:hAnsi="Arial" w:cs="Arial"/>
          <w:lang w:eastAsia="ru-RU"/>
        </w:rPr>
      </w:pPr>
      <w:r w:rsidRPr="00ED5ABA">
        <w:rPr>
          <w:rFonts w:ascii="Arial" w:hAnsi="Arial" w:cs="Arial"/>
          <w:lang w:eastAsia="ru-RU"/>
        </w:rPr>
        <w:t>К непосредственному исполнению обязанностей спасателей допускаются граждане, достигшие возраста 18 лет, имеющие среднее (полное) общее образование, прошедшие обучение по программе подготовки спасателей и аттестованные в установленном порядке на проведение аварийно-спасательных работ.</w:t>
      </w:r>
    </w:p>
    <w:p w:rsidR="00E2312A" w:rsidRDefault="00E2312A" w:rsidP="004214B7">
      <w:pPr>
        <w:spacing w:before="120" w:after="0" w:line="240" w:lineRule="auto"/>
        <w:ind w:firstLine="284"/>
        <w:jc w:val="both"/>
        <w:rPr>
          <w:rFonts w:ascii="Arial" w:hAnsi="Arial" w:cs="Arial"/>
          <w:lang w:eastAsia="ru-RU"/>
        </w:rPr>
      </w:pPr>
      <w:r w:rsidRPr="00ED5ABA">
        <w:rPr>
          <w:rFonts w:ascii="Arial" w:hAnsi="Arial" w:cs="Arial"/>
          <w:lang w:eastAsia="ru-RU"/>
        </w:rPr>
        <w:t>При приеме граждан на должность спасателей на профессиональной основе с ними заключается трудовой договор, в котором закрепляются особенности и режим работы спасателей, порядок и условия оплаты труда, социальные гарантии и льготы, обязательство неукоснительно исполнять возложенные обязанности и распоряжения руководителя аварийно-спасательного формирования на дежурстве и при проведении работ по ликвидации чрезвычайных ситуаций.</w:t>
      </w:r>
    </w:p>
    <w:p w:rsidR="00E2312A" w:rsidRDefault="00E2312A" w:rsidP="004214B7">
      <w:pPr>
        <w:spacing w:before="120" w:after="0" w:line="240" w:lineRule="auto"/>
        <w:ind w:firstLine="284"/>
        <w:jc w:val="both"/>
        <w:rPr>
          <w:rFonts w:ascii="Arial" w:hAnsi="Arial" w:cs="Arial"/>
          <w:lang w:eastAsia="ru-RU"/>
        </w:rPr>
      </w:pPr>
      <w:r w:rsidRPr="00ED5ABA">
        <w:rPr>
          <w:rFonts w:ascii="Arial" w:hAnsi="Arial" w:cs="Arial"/>
          <w:lang w:eastAsia="ru-RU"/>
        </w:rPr>
        <w:t>Трудовой договор со спасателем может быть расторгнут по инициативе администрации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E2312A" w:rsidRDefault="00E2312A" w:rsidP="00C76C24">
      <w:pPr>
        <w:spacing w:before="60" w:after="0" w:line="240" w:lineRule="auto"/>
        <w:ind w:hanging="567"/>
        <w:jc w:val="both"/>
        <w:rPr>
          <w:rFonts w:ascii="Arial" w:hAnsi="Arial" w:cs="Arial"/>
          <w:lang w:eastAsia="ru-RU"/>
        </w:rPr>
      </w:pPr>
      <w:r w:rsidRPr="00ED5ABA">
        <w:rPr>
          <w:rFonts w:ascii="Arial" w:hAnsi="Arial" w:cs="Arial"/>
          <w:lang w:eastAsia="ru-RU"/>
        </w:rPr>
        <w:t>5.3. Аварийно-спасательное формирование может осуществлять свою деятельность по обслуживанию объектов и территорий на договорной основе. Средства, полученные от выполненных договоров, направляются в бюджет поселения.</w:t>
      </w:r>
    </w:p>
    <w:p w:rsidR="00E2312A" w:rsidRDefault="00E2312A" w:rsidP="00C76C24">
      <w:pPr>
        <w:spacing w:before="60" w:after="0" w:line="240" w:lineRule="auto"/>
        <w:ind w:hanging="567"/>
        <w:jc w:val="both"/>
        <w:rPr>
          <w:rFonts w:ascii="Arial" w:hAnsi="Arial" w:cs="Arial"/>
          <w:lang w:eastAsia="ru-RU"/>
        </w:rPr>
      </w:pPr>
      <w:r w:rsidRPr="00ED5ABA">
        <w:rPr>
          <w:rFonts w:ascii="Arial" w:hAnsi="Arial" w:cs="Arial"/>
          <w:lang w:eastAsia="ru-RU"/>
        </w:rPr>
        <w:t>5.4. Аварийно-спасательное формирование подлежит аттестации в порядке, установленном Правительством Российской Федерации.</w:t>
      </w:r>
    </w:p>
    <w:p w:rsidR="00E2312A" w:rsidRDefault="00E2312A" w:rsidP="00C76C24">
      <w:pPr>
        <w:spacing w:before="60" w:after="0" w:line="240" w:lineRule="auto"/>
        <w:ind w:hanging="567"/>
        <w:jc w:val="both"/>
        <w:rPr>
          <w:rFonts w:ascii="Arial" w:hAnsi="Arial" w:cs="Arial"/>
          <w:lang w:eastAsia="ru-RU"/>
        </w:rPr>
      </w:pPr>
      <w:r w:rsidRPr="00ED5ABA">
        <w:rPr>
          <w:rFonts w:ascii="Arial" w:hAnsi="Arial" w:cs="Arial"/>
          <w:lang w:eastAsia="ru-RU"/>
        </w:rPr>
        <w:t>5.5. Аварийно-спасательное формирование, не прошедшее аттестацию или не подтвердившее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допускается и к проведению аварийно-спасательных работ не привлекается.</w:t>
      </w:r>
    </w:p>
    <w:p w:rsidR="00E2312A" w:rsidRDefault="00E2312A" w:rsidP="00C76C24">
      <w:pPr>
        <w:spacing w:before="60" w:after="0" w:line="240" w:lineRule="auto"/>
        <w:ind w:hanging="567"/>
        <w:jc w:val="both"/>
        <w:rPr>
          <w:rFonts w:ascii="Arial" w:hAnsi="Arial" w:cs="Arial"/>
          <w:lang w:eastAsia="ru-RU"/>
        </w:rPr>
      </w:pPr>
      <w:r w:rsidRPr="00ED5ABA">
        <w:rPr>
          <w:rFonts w:ascii="Arial" w:hAnsi="Arial" w:cs="Arial"/>
          <w:lang w:eastAsia="ru-RU"/>
        </w:rPr>
        <w:t>5.6. Привлечение аварийно-спасательного формирования к ликвидации чрезвычайных ситуаций осуществляется:</w:t>
      </w:r>
    </w:p>
    <w:p w:rsidR="00E2312A" w:rsidRDefault="00E2312A" w:rsidP="00C76C24">
      <w:pPr>
        <w:spacing w:before="60" w:after="0" w:line="240" w:lineRule="auto"/>
        <w:ind w:firstLine="284"/>
        <w:jc w:val="both"/>
        <w:rPr>
          <w:rFonts w:ascii="Arial" w:hAnsi="Arial" w:cs="Arial"/>
          <w:lang w:eastAsia="ru-RU"/>
        </w:rPr>
      </w:pPr>
      <w:r w:rsidRPr="00ED5ABA">
        <w:rPr>
          <w:rFonts w:ascii="Arial" w:hAnsi="Arial" w:cs="Arial"/>
          <w:lang w:eastAsia="ru-RU"/>
        </w:rPr>
        <w:t>- в соответствии с планами предупреждения и ликвидации чрезвычайных ситуаций на обслуживаемых объектах и территориях;</w:t>
      </w:r>
    </w:p>
    <w:p w:rsidR="00E2312A" w:rsidRDefault="00E2312A" w:rsidP="00C76C24">
      <w:pPr>
        <w:spacing w:before="60" w:after="0" w:line="240" w:lineRule="auto"/>
        <w:ind w:firstLine="284"/>
        <w:jc w:val="both"/>
        <w:rPr>
          <w:rFonts w:ascii="Arial" w:hAnsi="Arial" w:cs="Arial"/>
          <w:lang w:eastAsia="ru-RU"/>
        </w:rPr>
      </w:pPr>
      <w:r w:rsidRPr="00ED5ABA">
        <w:rPr>
          <w:rFonts w:ascii="Arial" w:hAnsi="Arial" w:cs="Arial"/>
          <w:lang w:eastAsia="ru-RU"/>
        </w:rPr>
        <w:t>- в соответствии с планами взаимодействия при ликвидации чрезвычайных ситуаций на других объектах и территориях;</w:t>
      </w:r>
    </w:p>
    <w:p w:rsidR="00E2312A" w:rsidRDefault="00E2312A" w:rsidP="00C76C24">
      <w:pPr>
        <w:spacing w:before="60" w:after="0" w:line="240" w:lineRule="auto"/>
        <w:ind w:firstLine="284"/>
        <w:jc w:val="both"/>
        <w:rPr>
          <w:rFonts w:ascii="Arial" w:hAnsi="Arial" w:cs="Arial"/>
          <w:lang w:eastAsia="ru-RU"/>
        </w:rPr>
      </w:pPr>
      <w:r w:rsidRPr="00ED5ABA">
        <w:rPr>
          <w:rFonts w:ascii="Arial" w:hAnsi="Arial" w:cs="Arial"/>
          <w:lang w:eastAsia="ru-RU"/>
        </w:rPr>
        <w:t>- в соответствии с порядком действий при возникновении и развитии чрезвычайных ситуаций;</w:t>
      </w:r>
    </w:p>
    <w:p w:rsidR="00E2312A" w:rsidRDefault="00E2312A" w:rsidP="00C76C24">
      <w:pPr>
        <w:spacing w:before="60" w:after="0" w:line="240" w:lineRule="auto"/>
        <w:ind w:firstLine="284"/>
        <w:jc w:val="both"/>
        <w:rPr>
          <w:rFonts w:ascii="Arial" w:hAnsi="Arial" w:cs="Arial"/>
          <w:lang w:eastAsia="ru-RU"/>
        </w:rPr>
      </w:pPr>
      <w:r w:rsidRPr="00ED5ABA">
        <w:rPr>
          <w:rFonts w:ascii="Arial" w:hAnsi="Arial" w:cs="Arial"/>
          <w:lang w:eastAsia="ru-RU"/>
        </w:rPr>
        <w:t>- по решению уполномоченных на то должностных лиц органов местного самоуправления, осуществляющих руководство деятельностью аварийно-спасательного формирования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субъекта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E2312A" w:rsidRDefault="00E2312A" w:rsidP="00C76C24">
      <w:pPr>
        <w:spacing w:before="60" w:after="0" w:line="240" w:lineRule="auto"/>
        <w:ind w:hanging="567"/>
        <w:jc w:val="both"/>
        <w:rPr>
          <w:rFonts w:ascii="Arial" w:hAnsi="Arial" w:cs="Arial"/>
          <w:lang w:eastAsia="ru-RU"/>
        </w:rPr>
      </w:pPr>
      <w:r w:rsidRPr="00ED5ABA">
        <w:rPr>
          <w:rFonts w:ascii="Arial" w:hAnsi="Arial" w:cs="Arial"/>
          <w:lang w:eastAsia="ru-RU"/>
        </w:rPr>
        <w:t>5.7.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E2312A" w:rsidRDefault="00E2312A" w:rsidP="00C76C24">
      <w:pPr>
        <w:spacing w:before="60" w:after="0" w:line="240" w:lineRule="auto"/>
        <w:ind w:hanging="567"/>
        <w:jc w:val="both"/>
        <w:rPr>
          <w:rFonts w:ascii="Arial" w:hAnsi="Arial" w:cs="Arial"/>
          <w:lang w:eastAsia="ru-RU"/>
        </w:rPr>
      </w:pPr>
      <w:r w:rsidRPr="00ED5ABA">
        <w:rPr>
          <w:rFonts w:ascii="Arial" w:hAnsi="Arial" w:cs="Arial"/>
          <w:lang w:eastAsia="ru-RU"/>
        </w:rPr>
        <w:t>5.8.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E2312A" w:rsidRDefault="00E2312A" w:rsidP="00C76C24">
      <w:pPr>
        <w:spacing w:before="60" w:after="0" w:line="240" w:lineRule="auto"/>
        <w:ind w:hanging="567"/>
        <w:jc w:val="both"/>
        <w:rPr>
          <w:rFonts w:ascii="Arial" w:hAnsi="Arial" w:cs="Arial"/>
          <w:lang w:eastAsia="ru-RU"/>
        </w:rPr>
      </w:pPr>
      <w:r w:rsidRPr="00ED5ABA">
        <w:rPr>
          <w:rFonts w:ascii="Arial" w:hAnsi="Arial" w:cs="Arial"/>
          <w:lang w:eastAsia="ru-RU"/>
        </w:rPr>
        <w:t>5.9. Руководитель аварийно-спасательного формирования, прибывший в зону чрезвычайных ситуаций первым, принимает на себя полномочия руководителя ликвидации чрезвычайных ситуаций и исполняет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
    <w:p w:rsidR="00E2312A" w:rsidRDefault="00E2312A" w:rsidP="00C76C24">
      <w:pPr>
        <w:spacing w:before="60" w:after="0" w:line="240" w:lineRule="auto"/>
        <w:ind w:hanging="567"/>
        <w:jc w:val="both"/>
        <w:rPr>
          <w:rFonts w:ascii="Arial" w:hAnsi="Arial" w:cs="Arial"/>
          <w:lang w:eastAsia="ru-RU"/>
        </w:rPr>
      </w:pPr>
      <w:r w:rsidRPr="00ED5ABA">
        <w:rPr>
          <w:rFonts w:ascii="Arial" w:hAnsi="Arial" w:cs="Arial"/>
          <w:lang w:eastAsia="ru-RU"/>
        </w:rPr>
        <w:t>5.10. Аварийно-спасательное формирование, обслуживающее организации по договорам, несет материальную ответственность за ущерб, нанесенный указанным организациям неправильными действиями в ходе проведения работ по ликвидации чрезвычайных ситуаций. Размер ущерба и порядок его возмещения определяются в соответствии с законодательством Российской Федерации.</w:t>
      </w:r>
    </w:p>
    <w:p w:rsidR="00E2312A" w:rsidRPr="00ED5ABA" w:rsidRDefault="00E2312A" w:rsidP="004214B7">
      <w:pPr>
        <w:spacing w:before="240" w:after="240" w:line="240" w:lineRule="auto"/>
        <w:ind w:firstLine="284"/>
        <w:jc w:val="both"/>
        <w:outlineLvl w:val="2"/>
        <w:rPr>
          <w:rFonts w:ascii="Arial" w:hAnsi="Arial" w:cs="Arial"/>
          <w:b/>
          <w:bCs/>
          <w:lang w:eastAsia="ru-RU"/>
        </w:rPr>
      </w:pPr>
      <w:r w:rsidRPr="00ED5ABA">
        <w:rPr>
          <w:rFonts w:ascii="Arial" w:hAnsi="Arial" w:cs="Arial"/>
          <w:b/>
          <w:bCs/>
          <w:lang w:eastAsia="ru-RU"/>
        </w:rPr>
        <w:t>6. Финансовое обеспечение деятельности аварийно-спасательного формирования</w:t>
      </w:r>
    </w:p>
    <w:p w:rsidR="00E2312A" w:rsidRDefault="00E2312A" w:rsidP="004214B7">
      <w:pPr>
        <w:spacing w:before="120" w:after="0" w:line="240" w:lineRule="auto"/>
        <w:ind w:firstLine="284"/>
        <w:jc w:val="both"/>
        <w:rPr>
          <w:rFonts w:ascii="Arial" w:hAnsi="Arial" w:cs="Arial"/>
          <w:lang w:eastAsia="ru-RU"/>
        </w:rPr>
      </w:pPr>
      <w:r w:rsidRPr="00ED5ABA">
        <w:rPr>
          <w:rFonts w:ascii="Arial" w:hAnsi="Arial" w:cs="Arial"/>
          <w:lang w:eastAsia="ru-RU"/>
        </w:rPr>
        <w:t>6.1. Финансовое обеспечение деятельности аварийно-спасательного формирования, в том числе прав и гарантий спасателей указанного формирования, является расходным обязательством бюджета поселения.</w:t>
      </w:r>
    </w:p>
    <w:p w:rsidR="00E2312A" w:rsidRPr="00F53F41" w:rsidRDefault="00E2312A" w:rsidP="00F53F41">
      <w:pPr>
        <w:spacing w:before="120" w:after="0" w:line="240" w:lineRule="auto"/>
        <w:ind w:firstLine="284"/>
        <w:jc w:val="both"/>
        <w:rPr>
          <w:rFonts w:ascii="Arial" w:hAnsi="Arial" w:cs="Arial"/>
          <w:lang w:eastAsia="ru-RU"/>
        </w:rPr>
      </w:pPr>
      <w:r w:rsidRPr="00C76C24">
        <w:rPr>
          <w:rFonts w:ascii="Arial" w:hAnsi="Arial" w:cs="Arial"/>
          <w:lang w:eastAsia="ru-RU"/>
        </w:rPr>
        <w:t>6.2. Заключение договоров со сторонними организациями, несущими аварийно-спасательную готовность на безвозмездной основе.</w:t>
      </w:r>
    </w:p>
    <w:sectPr w:rsidR="00E2312A" w:rsidRPr="00F53F41" w:rsidSect="00C76C24">
      <w:pgSz w:w="11906" w:h="16838"/>
      <w:pgMar w:top="851" w:right="851"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88D"/>
    <w:rsid w:val="00003451"/>
    <w:rsid w:val="00170CBA"/>
    <w:rsid w:val="0029090F"/>
    <w:rsid w:val="004214B7"/>
    <w:rsid w:val="004E226A"/>
    <w:rsid w:val="006E4EFF"/>
    <w:rsid w:val="00786004"/>
    <w:rsid w:val="008A3F09"/>
    <w:rsid w:val="00A30858"/>
    <w:rsid w:val="00A51346"/>
    <w:rsid w:val="00C76C24"/>
    <w:rsid w:val="00CC188D"/>
    <w:rsid w:val="00D51E4B"/>
    <w:rsid w:val="00DD5908"/>
    <w:rsid w:val="00E2312A"/>
    <w:rsid w:val="00E80360"/>
    <w:rsid w:val="00ED5ABA"/>
    <w:rsid w:val="00F149AA"/>
    <w:rsid w:val="00F53F41"/>
    <w:rsid w:val="00FB1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ABA"/>
    <w:pPr>
      <w:ind w:left="720"/>
      <w:contextualSpacing/>
    </w:pPr>
  </w:style>
  <w:style w:type="paragraph" w:customStyle="1" w:styleId="ConsPlusNormal">
    <w:name w:val="ConsPlusNormal"/>
    <w:uiPriority w:val="99"/>
    <w:rsid w:val="00D51E4B"/>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08784727">
      <w:marLeft w:val="0"/>
      <w:marRight w:val="0"/>
      <w:marTop w:val="0"/>
      <w:marBottom w:val="0"/>
      <w:divBdr>
        <w:top w:val="none" w:sz="0" w:space="0" w:color="auto"/>
        <w:left w:val="none" w:sz="0" w:space="0" w:color="auto"/>
        <w:bottom w:val="none" w:sz="0" w:space="0" w:color="auto"/>
        <w:right w:val="none" w:sz="0" w:space="0" w:color="auto"/>
      </w:divBdr>
      <w:divsChild>
        <w:div w:id="1308784728">
          <w:marLeft w:val="0"/>
          <w:marRight w:val="0"/>
          <w:marTop w:val="0"/>
          <w:marBottom w:val="0"/>
          <w:divBdr>
            <w:top w:val="none" w:sz="0" w:space="0" w:color="auto"/>
            <w:left w:val="none" w:sz="0" w:space="0" w:color="auto"/>
            <w:bottom w:val="none" w:sz="0" w:space="0" w:color="auto"/>
            <w:right w:val="none" w:sz="0" w:space="0" w:color="auto"/>
          </w:divBdr>
          <w:divsChild>
            <w:div w:id="1308784720">
              <w:marLeft w:val="0"/>
              <w:marRight w:val="0"/>
              <w:marTop w:val="0"/>
              <w:marBottom w:val="0"/>
              <w:divBdr>
                <w:top w:val="none" w:sz="0" w:space="0" w:color="auto"/>
                <w:left w:val="none" w:sz="0" w:space="0" w:color="auto"/>
                <w:bottom w:val="none" w:sz="0" w:space="0" w:color="auto"/>
                <w:right w:val="none" w:sz="0" w:space="0" w:color="auto"/>
              </w:divBdr>
              <w:divsChild>
                <w:div w:id="1308784726">
                  <w:marLeft w:val="0"/>
                  <w:marRight w:val="0"/>
                  <w:marTop w:val="0"/>
                  <w:marBottom w:val="0"/>
                  <w:divBdr>
                    <w:top w:val="none" w:sz="0" w:space="0" w:color="auto"/>
                    <w:left w:val="none" w:sz="0" w:space="0" w:color="auto"/>
                    <w:bottom w:val="none" w:sz="0" w:space="0" w:color="auto"/>
                    <w:right w:val="none" w:sz="0" w:space="0" w:color="auto"/>
                  </w:divBdr>
                  <w:divsChild>
                    <w:div w:id="1308784721">
                      <w:marLeft w:val="0"/>
                      <w:marRight w:val="0"/>
                      <w:marTop w:val="0"/>
                      <w:marBottom w:val="0"/>
                      <w:divBdr>
                        <w:top w:val="none" w:sz="0" w:space="0" w:color="auto"/>
                        <w:left w:val="none" w:sz="0" w:space="0" w:color="auto"/>
                        <w:bottom w:val="none" w:sz="0" w:space="0" w:color="auto"/>
                        <w:right w:val="none" w:sz="0" w:space="0" w:color="auto"/>
                      </w:divBdr>
                      <w:divsChild>
                        <w:div w:id="1308784725">
                          <w:marLeft w:val="0"/>
                          <w:marRight w:val="0"/>
                          <w:marTop w:val="0"/>
                          <w:marBottom w:val="0"/>
                          <w:divBdr>
                            <w:top w:val="none" w:sz="0" w:space="0" w:color="auto"/>
                            <w:left w:val="none" w:sz="0" w:space="0" w:color="auto"/>
                            <w:bottom w:val="none" w:sz="0" w:space="0" w:color="auto"/>
                            <w:right w:val="none" w:sz="0" w:space="0" w:color="auto"/>
                          </w:divBdr>
                          <w:divsChild>
                            <w:div w:id="1308784723">
                              <w:marLeft w:val="0"/>
                              <w:marRight w:val="0"/>
                              <w:marTop w:val="0"/>
                              <w:marBottom w:val="0"/>
                              <w:divBdr>
                                <w:top w:val="none" w:sz="0" w:space="0" w:color="auto"/>
                                <w:left w:val="none" w:sz="0" w:space="0" w:color="auto"/>
                                <w:bottom w:val="none" w:sz="0" w:space="0" w:color="auto"/>
                                <w:right w:val="none" w:sz="0" w:space="0" w:color="auto"/>
                              </w:divBdr>
                              <w:divsChild>
                                <w:div w:id="1308784722">
                                  <w:marLeft w:val="0"/>
                                  <w:marRight w:val="0"/>
                                  <w:marTop w:val="0"/>
                                  <w:marBottom w:val="0"/>
                                  <w:divBdr>
                                    <w:top w:val="none" w:sz="0" w:space="0" w:color="auto"/>
                                    <w:left w:val="none" w:sz="0" w:space="0" w:color="auto"/>
                                    <w:bottom w:val="none" w:sz="0" w:space="0" w:color="auto"/>
                                    <w:right w:val="none" w:sz="0" w:space="0" w:color="auto"/>
                                  </w:divBdr>
                                  <w:divsChild>
                                    <w:div w:id="13087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1562" TargetMode="External"/><Relationship Id="rId13" Type="http://schemas.openxmlformats.org/officeDocument/2006/relationships/hyperlink" Target="http://docs.cntd.ru/document/9009935" TargetMode="External"/><Relationship Id="rId3" Type="http://schemas.openxmlformats.org/officeDocument/2006/relationships/webSettings" Target="webSettings.xml"/><Relationship Id="rId7" Type="http://schemas.openxmlformats.org/officeDocument/2006/relationships/hyperlink" Target="http://docs.cntd.ru/document/9009935" TargetMode="External"/><Relationship Id="rId12" Type="http://schemas.openxmlformats.org/officeDocument/2006/relationships/hyperlink" Target="http://docs.cntd.ru/document/90130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3096"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5" Type="http://schemas.openxmlformats.org/officeDocument/2006/relationships/theme" Target="theme/theme1.xml"/><Relationship Id="rId10" Type="http://schemas.openxmlformats.org/officeDocument/2006/relationships/hyperlink" Target="http://docs.cntd.ru/document/8457594" TargetMode="External"/><Relationship Id="rId4" Type="http://schemas.openxmlformats.org/officeDocument/2006/relationships/hyperlink" Target="http://docs.cntd.ru/document/8457594" TargetMode="External"/><Relationship Id="rId9" Type="http://schemas.openxmlformats.org/officeDocument/2006/relationships/hyperlink" Target="http://docs.cntd.ru/document/84286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5</Pages>
  <Words>2277</Words>
  <Characters>12981</Characters>
  <Application>Microsoft Office Outlook</Application>
  <DocSecurity>0</DocSecurity>
  <Lines>0</Lines>
  <Paragraphs>0</Paragraphs>
  <ScaleCrop>false</ScaleCrop>
  <Company>works3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Director_pk</dc:creator>
  <cp:keywords/>
  <dc:description/>
  <cp:lastModifiedBy>1111</cp:lastModifiedBy>
  <cp:revision>9</cp:revision>
  <cp:lastPrinted>2013-01-11T05:39:00Z</cp:lastPrinted>
  <dcterms:created xsi:type="dcterms:W3CDTF">2012-12-20T06:19:00Z</dcterms:created>
  <dcterms:modified xsi:type="dcterms:W3CDTF">2013-01-11T05:56:00Z</dcterms:modified>
</cp:coreProperties>
</file>